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AA6DE5" w14:textId="77777777" w:rsidR="00DE73EB" w:rsidRDefault="00DE73EB" w:rsidP="00DE73EB">
      <w:pPr>
        <w:rPr>
          <w:rFonts w:ascii="Copperplate Gothic Light" w:hAnsi="Copperplate Gothic Light"/>
        </w:rPr>
      </w:pPr>
      <w:r>
        <w:rPr>
          <w:rFonts w:ascii="Copperplate Gothic Light" w:hAnsi="Copperplate Gothic Light"/>
        </w:rPr>
        <w:t>Created By: Game Audio Resource Ltd     Date: 09/11/2019      Version: 1.00</w:t>
      </w:r>
    </w:p>
    <w:p w14:paraId="280350A8" w14:textId="7DAB31A5" w:rsidR="00C572E2" w:rsidRDefault="00563C66" w:rsidP="00E8470D">
      <w:pPr>
        <w:jc w:val="center"/>
      </w:pPr>
      <w:r w:rsidRPr="008B4C2A">
        <w:rPr>
          <w:rFonts w:ascii="Stencil" w:hAnsi="Stencil"/>
          <w:b/>
          <w:bCs/>
          <w:sz w:val="32"/>
          <w:szCs w:val="32"/>
          <w:u w:val="single"/>
        </w:rPr>
        <w:t>Wwise</w:t>
      </w:r>
      <w:r w:rsidR="008B4C2A" w:rsidRPr="008B4C2A">
        <w:rPr>
          <w:rFonts w:ascii="Stencil" w:hAnsi="Stencil"/>
          <w:b/>
          <w:bCs/>
          <w:sz w:val="32"/>
          <w:szCs w:val="32"/>
          <w:u w:val="single"/>
        </w:rPr>
        <w:t xml:space="preserve"> </w:t>
      </w:r>
      <w:r w:rsidRPr="008B4C2A">
        <w:rPr>
          <w:rFonts w:ascii="Stencil" w:hAnsi="Stencil"/>
          <w:b/>
          <w:bCs/>
          <w:sz w:val="32"/>
          <w:szCs w:val="32"/>
          <w:u w:val="single"/>
        </w:rPr>
        <w:t>U</w:t>
      </w:r>
      <w:r w:rsidR="008B4C2A" w:rsidRPr="008B4C2A">
        <w:rPr>
          <w:rFonts w:ascii="Stencil" w:hAnsi="Stencil"/>
          <w:b/>
          <w:bCs/>
          <w:sz w:val="32"/>
          <w:szCs w:val="32"/>
          <w:u w:val="single"/>
        </w:rPr>
        <w:t xml:space="preserve">nreal: </w:t>
      </w:r>
      <w:r w:rsidRPr="008B4C2A">
        <w:rPr>
          <w:rFonts w:ascii="Stencil" w:hAnsi="Stencil"/>
          <w:b/>
          <w:bCs/>
          <w:sz w:val="32"/>
          <w:szCs w:val="32"/>
          <w:u w:val="single"/>
        </w:rPr>
        <w:t>Chapter</w:t>
      </w:r>
      <w:r w:rsidR="008B4C2A" w:rsidRPr="008B4C2A">
        <w:rPr>
          <w:rFonts w:ascii="Stencil" w:hAnsi="Stencil"/>
          <w:b/>
          <w:bCs/>
          <w:sz w:val="32"/>
          <w:szCs w:val="32"/>
          <w:u w:val="single"/>
        </w:rPr>
        <w:t xml:space="preserve"> </w:t>
      </w:r>
      <w:r w:rsidRPr="008B4C2A">
        <w:rPr>
          <w:rFonts w:ascii="Stencil" w:hAnsi="Stencil"/>
          <w:b/>
          <w:bCs/>
          <w:sz w:val="32"/>
          <w:szCs w:val="32"/>
          <w:u w:val="single"/>
        </w:rPr>
        <w:t>04</w:t>
      </w:r>
      <w:r w:rsidR="008B4C2A" w:rsidRPr="008B4C2A">
        <w:rPr>
          <w:rFonts w:ascii="Stencil" w:hAnsi="Stencil"/>
          <w:b/>
          <w:bCs/>
          <w:sz w:val="32"/>
          <w:szCs w:val="32"/>
          <w:u w:val="single"/>
        </w:rPr>
        <w:t xml:space="preserve"> </w:t>
      </w:r>
      <w:r w:rsidRPr="008B4C2A">
        <w:rPr>
          <w:rFonts w:ascii="Stencil" w:hAnsi="Stencil"/>
          <w:b/>
          <w:bCs/>
          <w:sz w:val="32"/>
          <w:szCs w:val="32"/>
          <w:u w:val="single"/>
        </w:rPr>
        <w:t>A</w:t>
      </w:r>
      <w:r w:rsidR="008B4C2A" w:rsidRPr="008B4C2A">
        <w:rPr>
          <w:rFonts w:ascii="Stencil" w:hAnsi="Stencil"/>
          <w:b/>
          <w:bCs/>
          <w:sz w:val="32"/>
          <w:szCs w:val="32"/>
          <w:u w:val="single"/>
        </w:rPr>
        <w:t xml:space="preserve"> – </w:t>
      </w:r>
      <w:r w:rsidR="008B4C2A" w:rsidRPr="008B4C2A">
        <w:rPr>
          <w:rFonts w:ascii="Stencil" w:hAnsi="Stencil"/>
          <w:b/>
          <w:bCs/>
          <w:sz w:val="32"/>
          <w:szCs w:val="32"/>
          <w:u w:val="single"/>
        </w:rPr>
        <w:br/>
        <w:t xml:space="preserve">Character: </w:t>
      </w:r>
      <w:r w:rsidRPr="008B4C2A">
        <w:rPr>
          <w:rFonts w:ascii="Stencil" w:hAnsi="Stencil"/>
          <w:b/>
          <w:bCs/>
          <w:sz w:val="32"/>
          <w:szCs w:val="32"/>
          <w:u w:val="single"/>
        </w:rPr>
        <w:t>Animation</w:t>
      </w:r>
      <w:r w:rsidR="008B4C2A" w:rsidRPr="008B4C2A">
        <w:rPr>
          <w:rFonts w:ascii="Stencil" w:hAnsi="Stencil"/>
          <w:b/>
          <w:bCs/>
          <w:sz w:val="32"/>
          <w:szCs w:val="32"/>
          <w:u w:val="single"/>
        </w:rPr>
        <w:t xml:space="preserve"> Tagging</w:t>
      </w:r>
      <w:r>
        <w:br/>
      </w:r>
      <w:bookmarkStart w:id="0" w:name="_GoBack"/>
      <w:r w:rsidR="008B4C2A">
        <w:t xml:space="preserve">In this guide we will set up </w:t>
      </w:r>
      <w:r w:rsidR="00F95CFF">
        <w:t xml:space="preserve">basic </w:t>
      </w:r>
      <w:r w:rsidR="008B4C2A">
        <w:t>SFX content to be triggered</w:t>
      </w:r>
      <w:r w:rsidR="00CF08A5">
        <w:t xml:space="preserve"> via </w:t>
      </w:r>
      <w:r w:rsidR="008B4C2A">
        <w:t>tagg</w:t>
      </w:r>
      <w:r w:rsidR="00CF08A5">
        <w:t>ed</w:t>
      </w:r>
      <w:r w:rsidR="008B4C2A">
        <w:t xml:space="preserve"> SFX </w:t>
      </w:r>
      <w:r w:rsidR="00EA654F">
        <w:t xml:space="preserve">Wwise </w:t>
      </w:r>
      <w:r w:rsidR="008B4C2A">
        <w:t xml:space="preserve">Events </w:t>
      </w:r>
      <w:r w:rsidR="00EA654F">
        <w:t>to</w:t>
      </w:r>
      <w:r w:rsidR="008B4C2A">
        <w:t xml:space="preserve"> animation </w:t>
      </w:r>
      <w:r w:rsidR="00E66020">
        <w:t>time</w:t>
      </w:r>
      <w:r w:rsidR="008B4C2A">
        <w:t>lines.</w:t>
      </w:r>
      <w:bookmarkEnd w:id="0"/>
      <w:r w:rsidR="00EA654F">
        <w:br/>
      </w:r>
      <w:r w:rsidR="00DA0E92" w:rsidRPr="00A670A0">
        <w:rPr>
          <w:rFonts w:ascii="Stencil" w:hAnsi="Stencil"/>
          <w:b/>
          <w:bCs/>
          <w:color w:val="FF0000"/>
        </w:rPr>
        <w:t>Please Note</w:t>
      </w:r>
      <w:r w:rsidR="00EA654F" w:rsidRPr="00A670A0">
        <w:rPr>
          <w:rFonts w:ascii="Stencil" w:hAnsi="Stencil"/>
          <w:b/>
          <w:bCs/>
          <w:color w:val="FF0000"/>
        </w:rPr>
        <w:t>:</w:t>
      </w:r>
      <w:r w:rsidR="00EA654F" w:rsidRPr="00A670A0">
        <w:rPr>
          <w:color w:val="FF0000"/>
        </w:rPr>
        <w:t xml:space="preserve"> </w:t>
      </w:r>
      <w:r w:rsidR="00DA0E92">
        <w:br/>
        <w:t>Regarding footstep</w:t>
      </w:r>
      <w:r w:rsidR="00771AFA">
        <w:t xml:space="preserve"> &amp; Body land events</w:t>
      </w:r>
      <w:r w:rsidR="00DA0E92">
        <w:t xml:space="preserve">, we will implement them to animation timelines for a simple introduction only. </w:t>
      </w:r>
      <w:r w:rsidR="00DA0E92">
        <w:br/>
      </w:r>
      <w:r w:rsidR="00771AFA">
        <w:t xml:space="preserve">For full details of a more advanced implementation method </w:t>
      </w:r>
      <w:r w:rsidR="00894E22">
        <w:t xml:space="preserve">to include surface types, </w:t>
      </w:r>
      <w:r w:rsidR="00771AFA">
        <w:t xml:space="preserve">please see </w:t>
      </w:r>
      <w:r w:rsidR="008A096C">
        <w:t>our</w:t>
      </w:r>
      <w:r w:rsidR="00771AFA">
        <w:t xml:space="preserve"> other guides </w:t>
      </w:r>
      <w:r w:rsidR="008A096C">
        <w:t>in</w:t>
      </w:r>
      <w:r w:rsidR="00771AFA">
        <w:t xml:space="preserve"> </w:t>
      </w:r>
      <w:r w:rsidR="008A096C">
        <w:t>C</w:t>
      </w:r>
      <w:r w:rsidR="00771AFA">
        <w:t>hapter</w:t>
      </w:r>
      <w:r w:rsidR="008A096C">
        <w:t xml:space="preserve"> 04</w:t>
      </w:r>
      <w:r w:rsidR="00771AFA">
        <w:t>.</w:t>
      </w:r>
      <w:r w:rsidR="00DA0E92">
        <w:br/>
      </w:r>
    </w:p>
    <w:p w14:paraId="19E2667A" w14:textId="12E20DF6" w:rsidR="00C572E2" w:rsidRPr="00771AFA" w:rsidRDefault="00C572E2" w:rsidP="00771AFA">
      <w:pPr>
        <w:rPr>
          <w:rFonts w:ascii="Stencil" w:hAnsi="Stencil"/>
          <w:b/>
          <w:bCs/>
        </w:rPr>
      </w:pPr>
      <w:r w:rsidRPr="00771AFA">
        <w:rPr>
          <w:rFonts w:ascii="Stencil" w:hAnsi="Stencil"/>
          <w:b/>
          <w:bCs/>
        </w:rPr>
        <w:t>Guide Steps</w:t>
      </w:r>
      <w:r w:rsidR="00771AFA" w:rsidRPr="00771AFA">
        <w:rPr>
          <w:rFonts w:ascii="Stencil" w:hAnsi="Stencil"/>
          <w:b/>
          <w:bCs/>
        </w:rPr>
        <w:t>:</w:t>
      </w:r>
    </w:p>
    <w:p w14:paraId="2894EC81" w14:textId="77777777" w:rsidR="00C572E2" w:rsidRDefault="00C572E2" w:rsidP="00771AFA">
      <w:pPr>
        <w:pStyle w:val="ListParagraph"/>
        <w:numPr>
          <w:ilvl w:val="0"/>
          <w:numId w:val="17"/>
        </w:numPr>
      </w:pPr>
      <w:r w:rsidRPr="00771AFA">
        <w:rPr>
          <w:rFonts w:ascii="Stencil" w:hAnsi="Stencil"/>
          <w:b/>
          <w:bCs/>
        </w:rPr>
        <w:t>STEP 01:</w:t>
      </w:r>
      <w:r>
        <w:t xml:space="preserve"> Wwise Hierarchy</w:t>
      </w:r>
    </w:p>
    <w:p w14:paraId="69965AAD" w14:textId="77777777" w:rsidR="00C572E2" w:rsidRDefault="00C572E2" w:rsidP="00771AFA">
      <w:pPr>
        <w:pStyle w:val="ListParagraph"/>
        <w:numPr>
          <w:ilvl w:val="0"/>
          <w:numId w:val="17"/>
        </w:numPr>
      </w:pPr>
      <w:r w:rsidRPr="00771AFA">
        <w:rPr>
          <w:rFonts w:ascii="Stencil" w:hAnsi="Stencil"/>
          <w:b/>
          <w:bCs/>
        </w:rPr>
        <w:t>STEP 02:</w:t>
      </w:r>
      <w:r>
        <w:t xml:space="preserve"> Unreal Hierarchy</w:t>
      </w:r>
    </w:p>
    <w:p w14:paraId="28D3FC53" w14:textId="77777777" w:rsidR="00C572E2" w:rsidRDefault="00C572E2" w:rsidP="00771AFA">
      <w:pPr>
        <w:pStyle w:val="ListParagraph"/>
        <w:numPr>
          <w:ilvl w:val="0"/>
          <w:numId w:val="17"/>
        </w:numPr>
      </w:pPr>
      <w:r w:rsidRPr="00771AFA">
        <w:rPr>
          <w:rFonts w:ascii="Stencil" w:hAnsi="Stencil"/>
          <w:b/>
          <w:bCs/>
        </w:rPr>
        <w:t>STEP 03:</w:t>
      </w:r>
      <w:r>
        <w:t xml:space="preserve"> Animation SFX Timeline Tagging</w:t>
      </w:r>
    </w:p>
    <w:p w14:paraId="3DA4F57F" w14:textId="77777777" w:rsidR="00C572E2" w:rsidRDefault="00C572E2" w:rsidP="00771AFA">
      <w:pPr>
        <w:pStyle w:val="ListParagraph"/>
        <w:numPr>
          <w:ilvl w:val="0"/>
          <w:numId w:val="17"/>
        </w:numPr>
      </w:pPr>
      <w:r w:rsidRPr="00771AFA">
        <w:rPr>
          <w:rFonts w:ascii="Stencil" w:hAnsi="Stencil"/>
          <w:b/>
          <w:bCs/>
        </w:rPr>
        <w:t>STEP 04:</w:t>
      </w:r>
      <w:r>
        <w:t xml:space="preserve"> Test</w:t>
      </w:r>
    </w:p>
    <w:p w14:paraId="773DCFB3" w14:textId="4A740702" w:rsidR="00362E05" w:rsidRDefault="00C572E2" w:rsidP="00771AFA">
      <w:pPr>
        <w:pStyle w:val="ListParagraph"/>
        <w:numPr>
          <w:ilvl w:val="0"/>
          <w:numId w:val="17"/>
        </w:numPr>
      </w:pPr>
      <w:r w:rsidRPr="00771AFA">
        <w:rPr>
          <w:rFonts w:ascii="Stencil" w:hAnsi="Stencil"/>
          <w:b/>
          <w:bCs/>
        </w:rPr>
        <w:t>STEP 05:</w:t>
      </w:r>
      <w:r>
        <w:t xml:space="preserve"> Bug Fixing</w:t>
      </w:r>
      <w:r w:rsidR="008B4C2A">
        <w:br/>
      </w:r>
    </w:p>
    <w:p w14:paraId="7D89EA1A" w14:textId="27279F29" w:rsidR="00030EB1" w:rsidRDefault="008B4C2A" w:rsidP="00030EB1">
      <w:pPr>
        <w:jc w:val="center"/>
      </w:pPr>
      <w:r w:rsidRPr="008B4C2A">
        <w:rPr>
          <w:rFonts w:ascii="Stencil" w:hAnsi="Stencil"/>
          <w:b/>
          <w:bCs/>
          <w:u w:val="single"/>
        </w:rPr>
        <w:t xml:space="preserve">STEP 01: </w:t>
      </w:r>
      <w:r w:rsidRPr="008B4C2A">
        <w:rPr>
          <w:rFonts w:ascii="Stencil" w:hAnsi="Stencil"/>
          <w:b/>
          <w:bCs/>
          <w:u w:val="single"/>
        </w:rPr>
        <w:br/>
        <w:t>Wwise Hierarchy</w:t>
      </w:r>
      <w:r>
        <w:br/>
      </w:r>
      <w:r w:rsidR="00E26FE2">
        <w:t xml:space="preserve">In this step </w:t>
      </w:r>
      <w:r>
        <w:t xml:space="preserve">we set up </w:t>
      </w:r>
      <w:r w:rsidR="00030EB1">
        <w:t>W</w:t>
      </w:r>
      <w:r>
        <w:t xml:space="preserve">wise data for </w:t>
      </w:r>
      <w:r w:rsidR="00CF08A5">
        <w:t xml:space="preserve">the </w:t>
      </w:r>
      <w:r w:rsidR="00E26FE2">
        <w:t>Player C</w:t>
      </w:r>
      <w:r>
        <w:t>haracter</w:t>
      </w:r>
      <w:r w:rsidR="00E26FE2">
        <w:t>:</w:t>
      </w:r>
      <w:r>
        <w:t xml:space="preserve"> </w:t>
      </w:r>
      <w:r w:rsidR="00E26FE2">
        <w:t>A</w:t>
      </w:r>
      <w:r>
        <w:t xml:space="preserve">rmour, </w:t>
      </w:r>
      <w:r w:rsidR="00E26FE2">
        <w:t>B</w:t>
      </w:r>
      <w:r>
        <w:t>ody</w:t>
      </w:r>
      <w:r w:rsidR="00CF08A5">
        <w:t>, Footstep</w:t>
      </w:r>
      <w:r>
        <w:t xml:space="preserve"> </w:t>
      </w:r>
      <w:r w:rsidR="00E26FE2">
        <w:t>&amp; V</w:t>
      </w:r>
      <w:r>
        <w:t>ocalisation</w:t>
      </w:r>
      <w:r w:rsidR="00E26FE2">
        <w:t xml:space="preserve"> audio</w:t>
      </w:r>
      <w:r w:rsidR="00E66020">
        <w:t xml:space="preserve"> content</w:t>
      </w:r>
      <w:r w:rsidR="00030EB1">
        <w:t>.</w:t>
      </w:r>
    </w:p>
    <w:p w14:paraId="6923F623" w14:textId="0523DFC2" w:rsidR="00030EB1" w:rsidRPr="00284661" w:rsidRDefault="00030EB1" w:rsidP="00030EB1">
      <w:pPr>
        <w:rPr>
          <w:rFonts w:ascii="Stencil" w:hAnsi="Stencil"/>
          <w:b/>
          <w:bCs/>
        </w:rPr>
      </w:pPr>
      <w:r w:rsidRPr="00284661">
        <w:rPr>
          <w:rFonts w:ascii="Stencil" w:hAnsi="Stencil"/>
          <w:b/>
          <w:bCs/>
        </w:rPr>
        <w:t>BASIC STRUCTURE</w:t>
      </w:r>
    </w:p>
    <w:p w14:paraId="5553720A" w14:textId="5E1297D7" w:rsidR="00362E05" w:rsidRDefault="00362E05" w:rsidP="00362E05">
      <w:pPr>
        <w:pStyle w:val="ListParagraph"/>
        <w:numPr>
          <w:ilvl w:val="0"/>
          <w:numId w:val="1"/>
        </w:numPr>
      </w:pPr>
      <w:bookmarkStart w:id="1" w:name="_Hlk18284568"/>
      <w:r>
        <w:t xml:space="preserve">Navigate to the </w:t>
      </w:r>
      <w:r w:rsidR="006F3AD7">
        <w:t xml:space="preserve">Audio tab &gt; </w:t>
      </w:r>
      <w:r>
        <w:t>Actor-Mixer Hierarchy &gt; Default Work Unit &gt; SFX &gt; Character Work Unit</w:t>
      </w:r>
      <w:r>
        <w:br/>
        <w:t>Right click then select</w:t>
      </w:r>
      <w:r w:rsidR="00A94188">
        <w:t>:</w:t>
      </w:r>
      <w:r>
        <w:t xml:space="preserve"> New </w:t>
      </w:r>
      <w:r w:rsidR="00A94188">
        <w:t xml:space="preserve">&gt; </w:t>
      </w:r>
      <w:r>
        <w:t>Child Actor Mixer</w:t>
      </w:r>
      <w:r>
        <w:br/>
        <w:t xml:space="preserve">Name It: </w:t>
      </w:r>
      <w:proofErr w:type="spellStart"/>
      <w:r>
        <w:t>CHA_</w:t>
      </w:r>
      <w:r w:rsidR="00EA654F">
        <w:t>Armour</w:t>
      </w:r>
      <w:proofErr w:type="spellEnd"/>
    </w:p>
    <w:bookmarkEnd w:id="1"/>
    <w:p w14:paraId="7D4AC26B" w14:textId="1117C4AE" w:rsidR="00362E05" w:rsidRDefault="00362E05" w:rsidP="00362E05">
      <w:pPr>
        <w:pStyle w:val="ListParagraph"/>
        <w:numPr>
          <w:ilvl w:val="0"/>
          <w:numId w:val="1"/>
        </w:numPr>
      </w:pPr>
      <w:r>
        <w:t>Add 3 more Actor Mixers.</w:t>
      </w:r>
      <w:r>
        <w:br/>
        <w:t>Name each one individually the following:</w:t>
      </w:r>
      <w:r>
        <w:br/>
        <w:t xml:space="preserve">&gt; </w:t>
      </w:r>
      <w:proofErr w:type="spellStart"/>
      <w:r>
        <w:t>CHA_Body</w:t>
      </w:r>
      <w:proofErr w:type="spellEnd"/>
      <w:r>
        <w:br/>
        <w:t xml:space="preserve">&gt; </w:t>
      </w:r>
      <w:proofErr w:type="spellStart"/>
      <w:r>
        <w:t>CHA_Vocal</w:t>
      </w:r>
      <w:proofErr w:type="spellEnd"/>
      <w:r w:rsidR="00DA0E92">
        <w:br/>
        <w:t xml:space="preserve">&gt; </w:t>
      </w:r>
      <w:proofErr w:type="spellStart"/>
      <w:r w:rsidR="00DA0E92">
        <w:t>CHA_Footstep</w:t>
      </w:r>
      <w:proofErr w:type="spellEnd"/>
    </w:p>
    <w:p w14:paraId="0D50BD64" w14:textId="23FDD815" w:rsidR="00362E05" w:rsidRDefault="00362E05" w:rsidP="00362E05">
      <w:pPr>
        <w:pStyle w:val="ListParagraph"/>
        <w:numPr>
          <w:ilvl w:val="0"/>
          <w:numId w:val="1"/>
        </w:numPr>
      </w:pPr>
      <w:r>
        <w:t>Next</w:t>
      </w:r>
      <w:r w:rsidR="003768DF">
        <w:t>,</w:t>
      </w:r>
      <w:r>
        <w:t xml:space="preserve"> we associate an audio bus to each of the 4 new actor mixers.</w:t>
      </w:r>
      <w:r>
        <w:br/>
      </w:r>
      <w:bookmarkStart w:id="2" w:name="_Hlk18284618"/>
      <w:r>
        <w:t xml:space="preserve">Select the </w:t>
      </w:r>
      <w:proofErr w:type="spellStart"/>
      <w:r>
        <w:t>CHA_Armour</w:t>
      </w:r>
      <w:proofErr w:type="spellEnd"/>
      <w:r>
        <w:t xml:space="preserve"> Actor Mixer. Then in the Property Editor &gt; General Settings tab &gt; Output Bus, drag the Character Audio Bus on to the box called Master Audio Bus</w:t>
      </w:r>
      <w:bookmarkEnd w:id="2"/>
    </w:p>
    <w:p w14:paraId="2F013016" w14:textId="73AEE8F1" w:rsidR="008B4C2A" w:rsidRDefault="00362E05" w:rsidP="00362E05">
      <w:pPr>
        <w:pStyle w:val="ListParagraph"/>
        <w:numPr>
          <w:ilvl w:val="0"/>
          <w:numId w:val="1"/>
        </w:numPr>
      </w:pPr>
      <w:r>
        <w:t>Then assign the other 3 Actor Mixers with the same audio bus</w:t>
      </w:r>
    </w:p>
    <w:p w14:paraId="182B5978" w14:textId="08DCC5E0" w:rsidR="008B4C2A" w:rsidRDefault="008B4C2A" w:rsidP="00362E05">
      <w:pPr>
        <w:pStyle w:val="ListParagraph"/>
        <w:numPr>
          <w:ilvl w:val="0"/>
          <w:numId w:val="1"/>
        </w:numPr>
      </w:pPr>
      <w:r>
        <w:t>In each of the Actor Mixers, in the General Settings tab &gt; Game-Defined Auxiliary Sends, tick the Use game-defined auxil</w:t>
      </w:r>
      <w:r w:rsidR="00030EB1">
        <w:t>iary sends tick box.</w:t>
      </w:r>
    </w:p>
    <w:p w14:paraId="189FE1B1" w14:textId="3DBF8B82" w:rsidR="00030EB1" w:rsidRPr="00E26FE2" w:rsidRDefault="00030EB1" w:rsidP="00030EB1">
      <w:pPr>
        <w:pStyle w:val="ListParagraph"/>
        <w:numPr>
          <w:ilvl w:val="0"/>
          <w:numId w:val="4"/>
        </w:numPr>
        <w:rPr>
          <w:i/>
          <w:iCs/>
          <w:color w:val="70AD47" w:themeColor="accent6"/>
        </w:rPr>
      </w:pPr>
      <w:r w:rsidRPr="00E26FE2">
        <w:rPr>
          <w:b/>
          <w:bCs/>
          <w:i/>
          <w:iCs/>
          <w:color w:val="70AD47" w:themeColor="accent6"/>
        </w:rPr>
        <w:t>TIP:</w:t>
      </w:r>
      <w:r w:rsidRPr="00E26FE2">
        <w:rPr>
          <w:i/>
          <w:iCs/>
          <w:color w:val="70AD47" w:themeColor="accent6"/>
        </w:rPr>
        <w:t xml:space="preserve"> This enables the reverb zone we implemented in Chapter 03 B to affect the child container content of each Actor Mixer.</w:t>
      </w:r>
    </w:p>
    <w:p w14:paraId="223B1656" w14:textId="5A18E3ED" w:rsidR="008B4C2A" w:rsidRPr="00284661" w:rsidRDefault="008B4C2A" w:rsidP="008B4C2A">
      <w:pPr>
        <w:rPr>
          <w:rFonts w:ascii="Stencil" w:hAnsi="Stencil"/>
          <w:b/>
          <w:bCs/>
        </w:rPr>
      </w:pPr>
      <w:r w:rsidRPr="00284661">
        <w:rPr>
          <w:rFonts w:ascii="Stencil" w:hAnsi="Stencil"/>
          <w:b/>
          <w:bCs/>
        </w:rPr>
        <w:t>ARMOUR</w:t>
      </w:r>
    </w:p>
    <w:p w14:paraId="4C91B7D0" w14:textId="77777777" w:rsidR="008B4C2A" w:rsidRDefault="008B4C2A" w:rsidP="008B4C2A">
      <w:pPr>
        <w:pStyle w:val="ListParagraph"/>
        <w:numPr>
          <w:ilvl w:val="0"/>
          <w:numId w:val="3"/>
        </w:numPr>
      </w:pPr>
      <w:r>
        <w:t xml:space="preserve">Right Click the </w:t>
      </w:r>
      <w:proofErr w:type="spellStart"/>
      <w:r>
        <w:t>CHA_Armour</w:t>
      </w:r>
      <w:proofErr w:type="spellEnd"/>
      <w:r>
        <w:t xml:space="preserve"> actor Mixer, then select: New Child &gt; Random Container.</w:t>
      </w:r>
    </w:p>
    <w:p w14:paraId="467BED97" w14:textId="77777777" w:rsidR="008B4C2A" w:rsidRDefault="008B4C2A" w:rsidP="008B4C2A">
      <w:pPr>
        <w:pStyle w:val="ListParagraph"/>
        <w:numPr>
          <w:ilvl w:val="0"/>
          <w:numId w:val="3"/>
        </w:numPr>
      </w:pPr>
      <w:r>
        <w:lastRenderedPageBreak/>
        <w:t>Copy this Random Container, so that you have 2 Random Containers.</w:t>
      </w:r>
      <w:r>
        <w:br/>
        <w:t xml:space="preserve">Name each container individually the following: </w:t>
      </w:r>
      <w:r>
        <w:br/>
        <w:t xml:space="preserve">&gt; </w:t>
      </w:r>
      <w:proofErr w:type="spellStart"/>
      <w:r>
        <w:t>CHA_ARM_Leather_Action_Fast</w:t>
      </w:r>
      <w:proofErr w:type="spellEnd"/>
      <w:r>
        <w:br/>
        <w:t xml:space="preserve">&gt; </w:t>
      </w:r>
      <w:proofErr w:type="spellStart"/>
      <w:r>
        <w:t>CHA_ARM_Leather_Run_Fast</w:t>
      </w:r>
      <w:proofErr w:type="spellEnd"/>
    </w:p>
    <w:p w14:paraId="59053012" w14:textId="3AA32C6B" w:rsidR="008B4C2A" w:rsidRDefault="008B4C2A" w:rsidP="008B4C2A">
      <w:pPr>
        <w:pStyle w:val="ListParagraph"/>
        <w:numPr>
          <w:ilvl w:val="0"/>
          <w:numId w:val="3"/>
        </w:numPr>
      </w:pPr>
      <w:r>
        <w:t xml:space="preserve">Drag </w:t>
      </w:r>
      <w:r w:rsidR="00284661">
        <w:t>i</w:t>
      </w:r>
      <w:r>
        <w:t>n One-shot armour leather fast</w:t>
      </w:r>
      <w:r w:rsidR="00030EB1">
        <w:t xml:space="preserve"> jolting</w:t>
      </w:r>
      <w:r>
        <w:t xml:space="preserve"> audio assets into both of the containers.</w:t>
      </w:r>
      <w:r>
        <w:br/>
        <w:t xml:space="preserve">Place them under the </w:t>
      </w:r>
      <w:r w:rsidR="006F3AD7">
        <w:t>File Importer &gt; D</w:t>
      </w:r>
      <w:r>
        <w:t xml:space="preserve">estination </w:t>
      </w:r>
      <w:r w:rsidR="006F3AD7">
        <w:t>P</w:t>
      </w:r>
      <w:r>
        <w:t xml:space="preserve">ath: </w:t>
      </w:r>
      <w:r w:rsidR="006F3AD7">
        <w:br/>
      </w:r>
      <w:r>
        <w:t xml:space="preserve">SFX &gt; New </w:t>
      </w:r>
      <w:r w:rsidR="00030EB1">
        <w:t>F</w:t>
      </w:r>
      <w:r>
        <w:t>older – Character &gt; New Folder - Armour</w:t>
      </w:r>
    </w:p>
    <w:p w14:paraId="1C995832" w14:textId="7CC97124" w:rsidR="00030EB1" w:rsidRPr="00284661" w:rsidRDefault="00030EB1" w:rsidP="00030EB1">
      <w:pPr>
        <w:rPr>
          <w:rFonts w:ascii="Stencil" w:hAnsi="Stencil"/>
          <w:b/>
          <w:bCs/>
        </w:rPr>
      </w:pPr>
      <w:r w:rsidRPr="00284661">
        <w:rPr>
          <w:rFonts w:ascii="Stencil" w:hAnsi="Stencil"/>
          <w:b/>
          <w:bCs/>
        </w:rPr>
        <w:t>BODY</w:t>
      </w:r>
    </w:p>
    <w:p w14:paraId="0A284498" w14:textId="493B6CD6" w:rsidR="00030EB1" w:rsidRDefault="00030EB1" w:rsidP="00030EB1">
      <w:pPr>
        <w:pStyle w:val="ListParagraph"/>
        <w:numPr>
          <w:ilvl w:val="0"/>
          <w:numId w:val="5"/>
        </w:numPr>
      </w:pPr>
      <w:r>
        <w:t xml:space="preserve">Right Click the </w:t>
      </w:r>
      <w:proofErr w:type="spellStart"/>
      <w:r>
        <w:t>CHA_Body</w:t>
      </w:r>
      <w:proofErr w:type="spellEnd"/>
      <w:r>
        <w:t xml:space="preserve"> Actor Mixer, then select: New Child &gt; Random Container.</w:t>
      </w:r>
    </w:p>
    <w:p w14:paraId="45DC325E" w14:textId="0BF2D37F" w:rsidR="00030EB1" w:rsidRDefault="00030EB1" w:rsidP="00030EB1">
      <w:pPr>
        <w:pStyle w:val="ListParagraph"/>
      </w:pPr>
      <w:r>
        <w:t xml:space="preserve">Name it: </w:t>
      </w:r>
      <w:proofErr w:type="spellStart"/>
      <w:r>
        <w:t>CHA_BDY_Leather_Land</w:t>
      </w:r>
      <w:proofErr w:type="spellEnd"/>
    </w:p>
    <w:p w14:paraId="2B850E00" w14:textId="6D5AB96D" w:rsidR="00030EB1" w:rsidRDefault="00030EB1" w:rsidP="00030EB1">
      <w:pPr>
        <w:pStyle w:val="ListParagraph"/>
        <w:numPr>
          <w:ilvl w:val="0"/>
          <w:numId w:val="5"/>
        </w:numPr>
      </w:pPr>
      <w:r>
        <w:t xml:space="preserve">Drag </w:t>
      </w:r>
      <w:r w:rsidR="00284661">
        <w:t>i</w:t>
      </w:r>
      <w:r>
        <w:t xml:space="preserve">n One-shot </w:t>
      </w:r>
      <w:r w:rsidR="00A94188">
        <w:t>foot</w:t>
      </w:r>
      <w:r>
        <w:t xml:space="preserve"> landing audio assets into the Random Container.</w:t>
      </w:r>
      <w:r>
        <w:br/>
        <w:t xml:space="preserve">Place them under the </w:t>
      </w:r>
      <w:r w:rsidR="006F3AD7">
        <w:t>File Importer &gt; Destination Path</w:t>
      </w:r>
      <w:r>
        <w:t xml:space="preserve">: </w:t>
      </w:r>
      <w:r w:rsidR="006F3AD7">
        <w:br/>
      </w:r>
      <w:r>
        <w:t>SFX &gt; Character &gt; New Folder - Body</w:t>
      </w:r>
    </w:p>
    <w:p w14:paraId="280E68FB" w14:textId="463F9679" w:rsidR="0081414A" w:rsidRPr="00284661" w:rsidRDefault="0081414A" w:rsidP="0081414A">
      <w:pPr>
        <w:rPr>
          <w:rFonts w:ascii="Stencil" w:hAnsi="Stencil"/>
          <w:b/>
          <w:bCs/>
        </w:rPr>
      </w:pPr>
      <w:r w:rsidRPr="00284661">
        <w:rPr>
          <w:rFonts w:ascii="Stencil" w:hAnsi="Stencil"/>
          <w:b/>
          <w:bCs/>
        </w:rPr>
        <w:t>VOCAL</w:t>
      </w:r>
    </w:p>
    <w:p w14:paraId="4BDE332F" w14:textId="0F2F4D1F" w:rsidR="0081414A" w:rsidRDefault="0081414A" w:rsidP="0081414A">
      <w:pPr>
        <w:pStyle w:val="ListParagraph"/>
        <w:numPr>
          <w:ilvl w:val="0"/>
          <w:numId w:val="7"/>
        </w:numPr>
      </w:pPr>
      <w:r>
        <w:t xml:space="preserve">Right Click the </w:t>
      </w:r>
      <w:proofErr w:type="spellStart"/>
      <w:r>
        <w:t>CHA_</w:t>
      </w:r>
      <w:r w:rsidR="00A94188">
        <w:t>Vocal</w:t>
      </w:r>
      <w:proofErr w:type="spellEnd"/>
      <w:r>
        <w:t xml:space="preserve"> Actor Mixer, then select: New Child &gt; Random Container.</w:t>
      </w:r>
    </w:p>
    <w:p w14:paraId="0670F86F" w14:textId="04E9AAC5" w:rsidR="0081414A" w:rsidRDefault="0081414A" w:rsidP="0081414A">
      <w:pPr>
        <w:pStyle w:val="ListParagraph"/>
        <w:numPr>
          <w:ilvl w:val="0"/>
          <w:numId w:val="7"/>
        </w:numPr>
      </w:pPr>
      <w:r>
        <w:t>Copy &amp; paste the Random Container, so that you have a 2 Random Containers.</w:t>
      </w:r>
    </w:p>
    <w:p w14:paraId="265E6F49" w14:textId="577D2A50" w:rsidR="0081414A" w:rsidRDefault="0081414A" w:rsidP="006F3AD7">
      <w:pPr>
        <w:pStyle w:val="ListParagraph"/>
      </w:pPr>
      <w:r>
        <w:t xml:space="preserve">Name it each one individually: </w:t>
      </w:r>
      <w:r>
        <w:br/>
        <w:t xml:space="preserve">&gt; </w:t>
      </w:r>
      <w:proofErr w:type="spellStart"/>
      <w:r>
        <w:t>CHA_VOC_</w:t>
      </w:r>
      <w:r w:rsidR="006F3AD7">
        <w:t>Human_Male_</w:t>
      </w:r>
      <w:r>
        <w:t>Jump</w:t>
      </w:r>
      <w:proofErr w:type="spellEnd"/>
      <w:r>
        <w:br/>
        <w:t xml:space="preserve">&gt; </w:t>
      </w:r>
      <w:proofErr w:type="spellStart"/>
      <w:r>
        <w:t>CHA_VOC_</w:t>
      </w:r>
      <w:r w:rsidR="006F3AD7">
        <w:t>Human_Male_</w:t>
      </w:r>
      <w:r>
        <w:t>Land</w:t>
      </w:r>
      <w:proofErr w:type="spellEnd"/>
    </w:p>
    <w:p w14:paraId="0FE01BDD" w14:textId="36C3B276" w:rsidR="0081414A" w:rsidRDefault="0081414A" w:rsidP="0081414A">
      <w:pPr>
        <w:pStyle w:val="ListParagraph"/>
        <w:numPr>
          <w:ilvl w:val="0"/>
          <w:numId w:val="7"/>
        </w:numPr>
      </w:pPr>
      <w:r>
        <w:t xml:space="preserve">Drag </w:t>
      </w:r>
      <w:r w:rsidR="00284661">
        <w:t>i</w:t>
      </w:r>
      <w:r>
        <w:t>n One-shot associated vocal audio assets into the Random Container.</w:t>
      </w:r>
      <w:r>
        <w:br/>
        <w:t xml:space="preserve">Place them under the </w:t>
      </w:r>
      <w:r w:rsidR="006F3AD7">
        <w:t>File Importer &gt; D</w:t>
      </w:r>
      <w:r>
        <w:t xml:space="preserve">estination </w:t>
      </w:r>
      <w:r w:rsidR="006F3AD7">
        <w:t>P</w:t>
      </w:r>
      <w:r>
        <w:t xml:space="preserve">ath: </w:t>
      </w:r>
      <w:r w:rsidR="006F3AD7">
        <w:br/>
      </w:r>
      <w:r>
        <w:t>SFX &gt; Character &gt; New Folder – Vocal</w:t>
      </w:r>
    </w:p>
    <w:p w14:paraId="1E8695F2" w14:textId="259350C1" w:rsidR="00DA0E92" w:rsidRPr="00284661" w:rsidRDefault="00DA0E92" w:rsidP="00DA0E92">
      <w:pPr>
        <w:rPr>
          <w:rFonts w:ascii="Stencil" w:hAnsi="Stencil"/>
          <w:b/>
          <w:bCs/>
        </w:rPr>
      </w:pPr>
      <w:r>
        <w:rPr>
          <w:rFonts w:ascii="Stencil" w:hAnsi="Stencil"/>
          <w:b/>
          <w:bCs/>
        </w:rPr>
        <w:t>Footstep</w:t>
      </w:r>
    </w:p>
    <w:p w14:paraId="2C3328CD" w14:textId="631D0520" w:rsidR="00DA0E92" w:rsidRDefault="00DA0E92" w:rsidP="00DA0E92">
      <w:pPr>
        <w:pStyle w:val="ListParagraph"/>
        <w:numPr>
          <w:ilvl w:val="0"/>
          <w:numId w:val="14"/>
        </w:numPr>
      </w:pPr>
      <w:r>
        <w:t xml:space="preserve">Right Click the </w:t>
      </w:r>
      <w:proofErr w:type="spellStart"/>
      <w:r>
        <w:t>CHA_Footstep</w:t>
      </w:r>
      <w:proofErr w:type="spellEnd"/>
      <w:r>
        <w:t xml:space="preserve"> Actor Mixer, then select: New Child &gt; Random Container.</w:t>
      </w:r>
    </w:p>
    <w:p w14:paraId="41B109AE" w14:textId="291C66FB" w:rsidR="00DA0E92" w:rsidRDefault="00DA0E92" w:rsidP="00DA0E92">
      <w:pPr>
        <w:pStyle w:val="ListParagraph"/>
      </w:pPr>
      <w:r>
        <w:t xml:space="preserve">Name it: </w:t>
      </w:r>
      <w:proofErr w:type="spellStart"/>
      <w:r>
        <w:t>CHA_FSP_Generic</w:t>
      </w:r>
      <w:proofErr w:type="spellEnd"/>
    </w:p>
    <w:p w14:paraId="3FCD1D72" w14:textId="12007636" w:rsidR="00DA0E92" w:rsidRDefault="00DA0E92" w:rsidP="00DA0E92">
      <w:pPr>
        <w:pStyle w:val="ListParagraph"/>
        <w:numPr>
          <w:ilvl w:val="0"/>
          <w:numId w:val="14"/>
        </w:numPr>
      </w:pPr>
      <w:r>
        <w:t>Drag in One-shot footstep run audio assets into the Random Container.</w:t>
      </w:r>
      <w:r>
        <w:br/>
        <w:t xml:space="preserve">Place them under the </w:t>
      </w:r>
      <w:r w:rsidR="006F3AD7">
        <w:t>File Importer &gt; Destination Path</w:t>
      </w:r>
      <w:r>
        <w:t>:</w:t>
      </w:r>
      <w:r w:rsidR="006F3AD7">
        <w:br/>
      </w:r>
      <w:r>
        <w:t>SFX &gt; Character &gt; New Folder - Footstep</w:t>
      </w:r>
    </w:p>
    <w:p w14:paraId="5B9E04DB" w14:textId="77777777" w:rsidR="00DA0E92" w:rsidRDefault="00DA0E92" w:rsidP="00DA0E92"/>
    <w:p w14:paraId="1419C49C" w14:textId="18B3ECF1" w:rsidR="0081414A" w:rsidRPr="00284661" w:rsidRDefault="0081414A" w:rsidP="0081414A">
      <w:pPr>
        <w:rPr>
          <w:rFonts w:ascii="Stencil" w:hAnsi="Stencil"/>
          <w:b/>
          <w:bCs/>
        </w:rPr>
      </w:pPr>
      <w:r w:rsidRPr="00284661">
        <w:rPr>
          <w:rFonts w:ascii="Stencil" w:hAnsi="Stencil"/>
          <w:b/>
          <w:bCs/>
        </w:rPr>
        <w:t>EVENT</w:t>
      </w:r>
      <w:r w:rsidR="00DD4811" w:rsidRPr="00284661">
        <w:rPr>
          <w:rFonts w:ascii="Stencil" w:hAnsi="Stencil"/>
          <w:b/>
          <w:bCs/>
        </w:rPr>
        <w:t>S</w:t>
      </w:r>
    </w:p>
    <w:p w14:paraId="1EA2DF80" w14:textId="1786923E" w:rsidR="0081414A" w:rsidRDefault="0081414A" w:rsidP="0081414A">
      <w:pPr>
        <w:pStyle w:val="ListParagraph"/>
        <w:numPr>
          <w:ilvl w:val="0"/>
          <w:numId w:val="8"/>
        </w:numPr>
      </w:pPr>
      <w:r>
        <w:t>Select each Random Container</w:t>
      </w:r>
      <w:r w:rsidR="006F3AD7">
        <w:t xml:space="preserve"> under the Character Wwise Work Unit.</w:t>
      </w:r>
      <w:r>
        <w:t xml:space="preserve"> </w:t>
      </w:r>
      <w:r w:rsidR="006F3AD7">
        <w:t>R</w:t>
      </w:r>
      <w:r>
        <w:t>ight click, then select: New Event (One Event Per Object) &gt; Play.</w:t>
      </w:r>
    </w:p>
    <w:p w14:paraId="472AB816" w14:textId="4CD6449A" w:rsidR="0081414A" w:rsidRDefault="0081414A" w:rsidP="0081414A">
      <w:pPr>
        <w:pStyle w:val="ListParagraph"/>
        <w:numPr>
          <w:ilvl w:val="0"/>
          <w:numId w:val="8"/>
        </w:numPr>
      </w:pPr>
      <w:r>
        <w:t>Navigate to the Events tab. Select all the new Events we have just created. Right click, then select: Batch Rename</w:t>
      </w:r>
      <w:r>
        <w:br/>
        <w:t xml:space="preserve">Under </w:t>
      </w:r>
      <w:r w:rsidR="00DD4811">
        <w:t>Replace</w:t>
      </w:r>
      <w:r w:rsidR="00DD4811">
        <w:br/>
        <w:t>In find wha</w:t>
      </w:r>
      <w:r w:rsidR="00284661">
        <w:t>t</w:t>
      </w:r>
      <w:r w:rsidR="00A94188">
        <w:t>,</w:t>
      </w:r>
      <w:r w:rsidR="00DD4811">
        <w:t xml:space="preserve"> type: Play</w:t>
      </w:r>
      <w:r w:rsidR="00DD4811">
        <w:br/>
        <w:t>In Replace with</w:t>
      </w:r>
      <w:r w:rsidR="00A94188">
        <w:t>,</w:t>
      </w:r>
      <w:r w:rsidR="00DD4811">
        <w:t xml:space="preserve"> type: SFX</w:t>
      </w:r>
      <w:r w:rsidR="00DD4811">
        <w:br/>
        <w:t>Click the Rename All UI Button</w:t>
      </w:r>
    </w:p>
    <w:p w14:paraId="0077172C" w14:textId="06F0C4FF" w:rsidR="00DD4811" w:rsidRDefault="00DD4811" w:rsidP="0081414A">
      <w:pPr>
        <w:pStyle w:val="ListParagraph"/>
        <w:numPr>
          <w:ilvl w:val="0"/>
          <w:numId w:val="8"/>
        </w:numPr>
      </w:pPr>
      <w:r>
        <w:t>Right click the Character Work Unit, then select: New Child &gt; Virtual Folder</w:t>
      </w:r>
    </w:p>
    <w:p w14:paraId="5DC21472" w14:textId="1EB57321" w:rsidR="00DD4811" w:rsidRDefault="00DD4811" w:rsidP="00DD4811">
      <w:pPr>
        <w:pStyle w:val="ListParagraph"/>
      </w:pPr>
      <w:r>
        <w:t xml:space="preserve">Copy &amp; Paste the </w:t>
      </w:r>
      <w:r w:rsidR="00A94188">
        <w:t>V</w:t>
      </w:r>
      <w:r>
        <w:t xml:space="preserve">irtual </w:t>
      </w:r>
      <w:r w:rsidR="00A94188">
        <w:t>F</w:t>
      </w:r>
      <w:r>
        <w:t xml:space="preserve">older so you have 4 </w:t>
      </w:r>
      <w:r w:rsidR="00A94188">
        <w:t>V</w:t>
      </w:r>
      <w:r>
        <w:t xml:space="preserve">irtual </w:t>
      </w:r>
      <w:r w:rsidR="00A94188">
        <w:t>F</w:t>
      </w:r>
      <w:r>
        <w:t>olders.</w:t>
      </w:r>
      <w:r>
        <w:br/>
        <w:t>Name each one individually the following:</w:t>
      </w:r>
      <w:r>
        <w:br/>
        <w:t xml:space="preserve">&gt; </w:t>
      </w:r>
      <w:proofErr w:type="spellStart"/>
      <w:r>
        <w:t>CHA_Armour</w:t>
      </w:r>
      <w:proofErr w:type="spellEnd"/>
      <w:r>
        <w:br/>
        <w:t xml:space="preserve">&gt; </w:t>
      </w:r>
      <w:proofErr w:type="spellStart"/>
      <w:r>
        <w:t>CHA_Body</w:t>
      </w:r>
      <w:proofErr w:type="spellEnd"/>
      <w:r>
        <w:br/>
      </w:r>
      <w:r>
        <w:lastRenderedPageBreak/>
        <w:t xml:space="preserve">&gt; </w:t>
      </w:r>
      <w:proofErr w:type="spellStart"/>
      <w:r>
        <w:t>CHA_Vocal</w:t>
      </w:r>
      <w:proofErr w:type="spellEnd"/>
      <w:r w:rsidR="00DA0E92">
        <w:br/>
        <w:t xml:space="preserve">&gt; </w:t>
      </w:r>
      <w:proofErr w:type="spellStart"/>
      <w:r w:rsidR="00DA0E92">
        <w:t>CHA_Footstep</w:t>
      </w:r>
      <w:proofErr w:type="spellEnd"/>
    </w:p>
    <w:p w14:paraId="015CBC65" w14:textId="68CD6118" w:rsidR="00DD4811" w:rsidRDefault="00DD4811" w:rsidP="00DD4811">
      <w:pPr>
        <w:pStyle w:val="ListParagraph"/>
        <w:numPr>
          <w:ilvl w:val="0"/>
          <w:numId w:val="8"/>
        </w:numPr>
      </w:pPr>
      <w:r>
        <w:t>Move the Events into the corresponding associated folders</w:t>
      </w:r>
    </w:p>
    <w:p w14:paraId="4B04ED86" w14:textId="1719062C" w:rsidR="00DD4811" w:rsidRPr="00284661" w:rsidRDefault="00DD4811" w:rsidP="00DD4811">
      <w:pPr>
        <w:rPr>
          <w:rFonts w:ascii="Stencil" w:hAnsi="Stencil"/>
        </w:rPr>
      </w:pPr>
      <w:r w:rsidRPr="00284661">
        <w:rPr>
          <w:rFonts w:ascii="Stencil" w:hAnsi="Stencil"/>
          <w:b/>
          <w:bCs/>
        </w:rPr>
        <w:t>ATTENUATION</w:t>
      </w:r>
    </w:p>
    <w:p w14:paraId="2A12BCD2" w14:textId="007C1C89" w:rsidR="00DD4811" w:rsidRDefault="00EC6F18" w:rsidP="00BB5540">
      <w:pPr>
        <w:pStyle w:val="ListParagraph"/>
        <w:numPr>
          <w:ilvl w:val="0"/>
          <w:numId w:val="12"/>
        </w:numPr>
      </w:pPr>
      <w:r>
        <w:t xml:space="preserve">Navigate to the </w:t>
      </w:r>
      <w:proofErr w:type="spellStart"/>
      <w:r w:rsidR="00BB5540">
        <w:t>ShareSets</w:t>
      </w:r>
      <w:proofErr w:type="spellEnd"/>
      <w:r w:rsidR="00BB5540">
        <w:t xml:space="preserve"> tab &gt; Attenuations &gt; Default Work Unit &gt; Character Work Unit.</w:t>
      </w:r>
      <w:r w:rsidR="00BB5540">
        <w:br/>
        <w:t>Right Click the Work Unit, then select New Child &gt; Attenuation.</w:t>
      </w:r>
      <w:r w:rsidR="00BB5540">
        <w:br/>
        <w:t xml:space="preserve">Name it: </w:t>
      </w:r>
      <w:proofErr w:type="spellStart"/>
      <w:r w:rsidR="00BB5540">
        <w:t>ATT_CHA_Generic</w:t>
      </w:r>
      <w:proofErr w:type="spellEnd"/>
    </w:p>
    <w:p w14:paraId="345F5B1C" w14:textId="336847F1" w:rsidR="004A0D7D" w:rsidRDefault="004A0D7D" w:rsidP="00BB5540">
      <w:pPr>
        <w:pStyle w:val="ListParagraph"/>
        <w:numPr>
          <w:ilvl w:val="0"/>
          <w:numId w:val="12"/>
        </w:numPr>
      </w:pPr>
      <w:r>
        <w:t xml:space="preserve">Double the </w:t>
      </w:r>
      <w:r w:rsidR="00284661">
        <w:t>Attenuation</w:t>
      </w:r>
      <w:r>
        <w:t xml:space="preserve"> to open the Attenuation window.</w:t>
      </w:r>
    </w:p>
    <w:p w14:paraId="267E4494" w14:textId="0ABDB00E" w:rsidR="006F3AD7" w:rsidRDefault="004A0D7D" w:rsidP="006F3AD7">
      <w:pPr>
        <w:pStyle w:val="ListParagraph"/>
        <w:numPr>
          <w:ilvl w:val="0"/>
          <w:numId w:val="12"/>
        </w:numPr>
      </w:pPr>
      <w:r>
        <w:t xml:space="preserve">Change the Max Distance value to </w:t>
      </w:r>
      <w:r w:rsidR="006F3AD7">
        <w:t>750</w:t>
      </w:r>
    </w:p>
    <w:p w14:paraId="1794F0E7" w14:textId="0E1EFBA3" w:rsidR="00BB5540" w:rsidRDefault="00BB5540" w:rsidP="00B12465">
      <w:pPr>
        <w:pStyle w:val="ListParagraph"/>
        <w:numPr>
          <w:ilvl w:val="0"/>
          <w:numId w:val="12"/>
        </w:numPr>
      </w:pPr>
      <w:r>
        <w:t>In the graph, double click the red line to add a marker point.</w:t>
      </w:r>
      <w:r>
        <w:br/>
        <w:t xml:space="preserve">Then move the marker to the </w:t>
      </w:r>
      <w:r w:rsidR="00A94188">
        <w:t xml:space="preserve">following </w:t>
      </w:r>
      <w:r>
        <w:t>co-ordinates</w:t>
      </w:r>
      <w:r w:rsidR="00A94188">
        <w:t>:</w:t>
      </w:r>
      <w:r>
        <w:br/>
        <w:t xml:space="preserve">X = </w:t>
      </w:r>
      <w:r w:rsidR="00B12465">
        <w:t>150</w:t>
      </w:r>
      <w:r>
        <w:t xml:space="preserve"> and Y = 0</w:t>
      </w:r>
      <w:r>
        <w:br/>
        <w:t>Close the Attenuation Window</w:t>
      </w:r>
    </w:p>
    <w:p w14:paraId="0CAC368D" w14:textId="592E84CD" w:rsidR="00BB5540" w:rsidRDefault="00BB5540" w:rsidP="00BB5540">
      <w:pPr>
        <w:pStyle w:val="ListParagraph"/>
        <w:numPr>
          <w:ilvl w:val="0"/>
          <w:numId w:val="12"/>
        </w:numPr>
      </w:pPr>
      <w:r>
        <w:t>Return to the Audio tab &gt; Actor-Mixer Hierarchy &gt; Character Work Unit</w:t>
      </w:r>
      <w:r>
        <w:br/>
        <w:t>Then multi select the 4 Actor Mixers Armour, Body</w:t>
      </w:r>
      <w:r w:rsidR="00A94188">
        <w:t>, Footstep</w:t>
      </w:r>
      <w:r w:rsidR="00EA654F">
        <w:t xml:space="preserve"> &amp;</w:t>
      </w:r>
      <w:r>
        <w:t xml:space="preserve"> Vocal</w:t>
      </w:r>
      <w:r>
        <w:br/>
        <w:t>Right click, then select: Show in Multi Editor</w:t>
      </w:r>
    </w:p>
    <w:p w14:paraId="72C7636D" w14:textId="29D32FED" w:rsidR="00BB5540" w:rsidRPr="003768DF" w:rsidRDefault="00BB5540" w:rsidP="00BB5540">
      <w:pPr>
        <w:pStyle w:val="ListParagraph"/>
        <w:numPr>
          <w:ilvl w:val="0"/>
          <w:numId w:val="4"/>
        </w:numPr>
        <w:rPr>
          <w:i/>
          <w:iCs/>
          <w:color w:val="70AD47" w:themeColor="accent6"/>
        </w:rPr>
      </w:pPr>
      <w:r w:rsidRPr="003768DF">
        <w:rPr>
          <w:b/>
          <w:bCs/>
          <w:i/>
          <w:iCs/>
          <w:color w:val="70AD47" w:themeColor="accent6"/>
        </w:rPr>
        <w:t>TIP:</w:t>
      </w:r>
      <w:r w:rsidRPr="003768DF">
        <w:rPr>
          <w:i/>
          <w:iCs/>
          <w:color w:val="70AD47" w:themeColor="accent6"/>
        </w:rPr>
        <w:t xml:space="preserve"> This means, you are going to make changes in all 4 Actor Mixers selected</w:t>
      </w:r>
    </w:p>
    <w:p w14:paraId="770B8749" w14:textId="68A98795" w:rsidR="00BB5540" w:rsidRDefault="00BB5540" w:rsidP="00BB5540">
      <w:pPr>
        <w:pStyle w:val="ListParagraph"/>
        <w:numPr>
          <w:ilvl w:val="0"/>
          <w:numId w:val="12"/>
        </w:numPr>
      </w:pPr>
      <w:r>
        <w:t>Navigate to the Positioning section, then add the following changes:</w:t>
      </w:r>
      <w:r>
        <w:br/>
        <w:t>&gt; Under Listener Relative Positioning &gt; 3D Spatialization, in the drop-down list select Position + Orientation.</w:t>
      </w:r>
      <w:r w:rsidR="00B12465">
        <w:br/>
        <w:t>&gt; Under Speaker Panning / 3D Spatialization Mix</w:t>
      </w:r>
      <w:r w:rsidR="00A94188">
        <w:t>,</w:t>
      </w:r>
      <w:r w:rsidR="00B12465">
        <w:t xml:space="preserve"> change the value to 0</w:t>
      </w:r>
      <w:r>
        <w:br/>
        <w:t xml:space="preserve">&gt; Under Attenuation, right click the empty box, then select: Set Attenuation &gt; Character &gt; </w:t>
      </w:r>
      <w:proofErr w:type="spellStart"/>
      <w:r>
        <w:t>ATT_CHA_Generic</w:t>
      </w:r>
      <w:proofErr w:type="spellEnd"/>
      <w:r>
        <w:br/>
        <w:t>Close the Multi Editor window</w:t>
      </w:r>
    </w:p>
    <w:p w14:paraId="7575C6FD" w14:textId="2A737349" w:rsidR="00B93D7D" w:rsidRDefault="00B93D7D" w:rsidP="00BB5540">
      <w:pPr>
        <w:pStyle w:val="ListParagraph"/>
        <w:numPr>
          <w:ilvl w:val="0"/>
          <w:numId w:val="12"/>
        </w:numPr>
      </w:pPr>
      <w:r>
        <w:t xml:space="preserve">Double check all 4 </w:t>
      </w:r>
      <w:r w:rsidR="00A94188">
        <w:t>A</w:t>
      </w:r>
      <w:r>
        <w:t>ctor Mixers</w:t>
      </w:r>
      <w:r w:rsidR="00A94188">
        <w:t xml:space="preserve"> </w:t>
      </w:r>
      <w:r>
        <w:t>positioning values have been updated.</w:t>
      </w:r>
    </w:p>
    <w:p w14:paraId="098994A2" w14:textId="74AF25E7" w:rsidR="00DD4811" w:rsidRPr="00E66020" w:rsidRDefault="00DD4811" w:rsidP="00DD4811">
      <w:pPr>
        <w:rPr>
          <w:rFonts w:ascii="Stencil" w:hAnsi="Stencil"/>
          <w:b/>
          <w:bCs/>
        </w:rPr>
      </w:pPr>
      <w:r w:rsidRPr="00E66020">
        <w:rPr>
          <w:rFonts w:ascii="Stencil" w:hAnsi="Stencil"/>
          <w:b/>
          <w:bCs/>
        </w:rPr>
        <w:t>SOUNDS BANKS</w:t>
      </w:r>
    </w:p>
    <w:p w14:paraId="56E77332" w14:textId="105CCA36" w:rsidR="00DD4811" w:rsidRDefault="00DD4811" w:rsidP="00DD4811">
      <w:pPr>
        <w:pStyle w:val="ListParagraph"/>
        <w:numPr>
          <w:ilvl w:val="0"/>
          <w:numId w:val="9"/>
        </w:numPr>
      </w:pPr>
      <w:r>
        <w:t xml:space="preserve">Change to the Wwise Layout </w:t>
      </w:r>
      <w:proofErr w:type="spellStart"/>
      <w:r>
        <w:t>SoundBanks</w:t>
      </w:r>
      <w:proofErr w:type="spellEnd"/>
    </w:p>
    <w:p w14:paraId="52C62B38" w14:textId="66BC24AB" w:rsidR="00DD4811" w:rsidRDefault="00DD4811" w:rsidP="00DD4811">
      <w:pPr>
        <w:pStyle w:val="ListParagraph"/>
        <w:numPr>
          <w:ilvl w:val="0"/>
          <w:numId w:val="9"/>
        </w:numPr>
      </w:pPr>
      <w:r>
        <w:t>Generate all the Sound Banks</w:t>
      </w:r>
    </w:p>
    <w:p w14:paraId="5AD7965A" w14:textId="3DF8AC7E" w:rsidR="00B93D7D" w:rsidRDefault="00B93D7D" w:rsidP="00DD4811">
      <w:pPr>
        <w:pStyle w:val="ListParagraph"/>
        <w:numPr>
          <w:ilvl w:val="0"/>
          <w:numId w:val="9"/>
        </w:numPr>
      </w:pPr>
      <w:r>
        <w:t>Double c</w:t>
      </w:r>
      <w:r w:rsidR="00A94188">
        <w:t>lick</w:t>
      </w:r>
      <w:r>
        <w:t xml:space="preserve"> the </w:t>
      </w:r>
      <w:proofErr w:type="spellStart"/>
      <w:r>
        <w:t>SB_Character</w:t>
      </w:r>
      <w:proofErr w:type="spellEnd"/>
      <w:r>
        <w:t xml:space="preserve"> Sound Bank </w:t>
      </w:r>
      <w:r w:rsidR="00A94188">
        <w:t xml:space="preserve">check that it </w:t>
      </w:r>
      <w:r>
        <w:t>now includes the new Character related content we have just added.</w:t>
      </w:r>
    </w:p>
    <w:p w14:paraId="267E0A4D" w14:textId="658C6873" w:rsidR="000908CB" w:rsidRDefault="000908CB" w:rsidP="00DD4811">
      <w:pPr>
        <w:pStyle w:val="ListParagraph"/>
        <w:numPr>
          <w:ilvl w:val="0"/>
          <w:numId w:val="9"/>
        </w:numPr>
      </w:pPr>
      <w:r>
        <w:t>Save</w:t>
      </w:r>
      <w:r w:rsidR="00A94188">
        <w:t xml:space="preserve"> the</w:t>
      </w:r>
      <w:r>
        <w:t xml:space="preserve"> Wwise Project updates</w:t>
      </w:r>
    </w:p>
    <w:p w14:paraId="49570A03" w14:textId="6E269807" w:rsidR="000908CB" w:rsidRDefault="000908CB" w:rsidP="000908CB"/>
    <w:p w14:paraId="59A33FA6" w14:textId="47294B58" w:rsidR="000908CB" w:rsidRPr="0054439A" w:rsidRDefault="000908CB" w:rsidP="0054439A">
      <w:pPr>
        <w:jc w:val="center"/>
        <w:rPr>
          <w:rFonts w:ascii="Stencil" w:hAnsi="Stencil"/>
          <w:b/>
          <w:bCs/>
          <w:u w:val="single"/>
        </w:rPr>
      </w:pPr>
      <w:r w:rsidRPr="0054439A">
        <w:rPr>
          <w:rFonts w:ascii="Stencil" w:hAnsi="Stencil"/>
          <w:b/>
          <w:bCs/>
          <w:u w:val="single"/>
        </w:rPr>
        <w:t xml:space="preserve">STEP 02: </w:t>
      </w:r>
      <w:r w:rsidRPr="0054439A">
        <w:rPr>
          <w:rFonts w:ascii="Stencil" w:hAnsi="Stencil"/>
          <w:b/>
          <w:bCs/>
          <w:u w:val="single"/>
        </w:rPr>
        <w:br/>
        <w:t>Unreal Hierarchy</w:t>
      </w:r>
    </w:p>
    <w:p w14:paraId="163C4105" w14:textId="0F62E33F" w:rsidR="000908CB" w:rsidRDefault="000908CB" w:rsidP="0054439A">
      <w:pPr>
        <w:jc w:val="center"/>
      </w:pPr>
      <w:r>
        <w:t>Next</w:t>
      </w:r>
      <w:r w:rsidR="00E66020">
        <w:t>,</w:t>
      </w:r>
      <w:r>
        <w:t xml:space="preserve"> we </w:t>
      </w:r>
      <w:r w:rsidR="00E66020">
        <w:t>add</w:t>
      </w:r>
      <w:r>
        <w:t xml:space="preserve"> the </w:t>
      </w:r>
      <w:r w:rsidR="00E66020">
        <w:t xml:space="preserve">new </w:t>
      </w:r>
      <w:r>
        <w:t>Wwise</w:t>
      </w:r>
      <w:r w:rsidR="00E66020">
        <w:t xml:space="preserve"> content</w:t>
      </w:r>
      <w:r>
        <w:t xml:space="preserve"> </w:t>
      </w:r>
      <w:r w:rsidR="00E66020">
        <w:t>in</w:t>
      </w:r>
      <w:r>
        <w:t xml:space="preserve">to </w:t>
      </w:r>
      <w:r w:rsidR="00E66020">
        <w:t xml:space="preserve">the </w:t>
      </w:r>
      <w:r>
        <w:t>Unreal</w:t>
      </w:r>
      <w:r w:rsidR="00E66020">
        <w:t xml:space="preserve"> hierarchy</w:t>
      </w:r>
      <w:r>
        <w:t xml:space="preserve"> so the content is ready to</w:t>
      </w:r>
      <w:r w:rsidR="00E66020">
        <w:t xml:space="preserve"> be implemented to animations.</w:t>
      </w:r>
    </w:p>
    <w:p w14:paraId="35A71D89" w14:textId="0B3380E2" w:rsidR="00DA0E92" w:rsidRDefault="000908CB" w:rsidP="00DA0E92">
      <w:pPr>
        <w:pStyle w:val="ListParagraph"/>
        <w:numPr>
          <w:ilvl w:val="0"/>
          <w:numId w:val="10"/>
        </w:numPr>
      </w:pPr>
      <w:r>
        <w:t xml:space="preserve">Navigate to the Content Browser &gt; Audio &gt; </w:t>
      </w:r>
      <w:proofErr w:type="spellStart"/>
      <w:r>
        <w:t>Wwise_Events</w:t>
      </w:r>
      <w:proofErr w:type="spellEnd"/>
      <w:r>
        <w:t xml:space="preserve"> &gt; Character Folder.</w:t>
      </w:r>
      <w:r>
        <w:br/>
        <w:t>Then add 4 New Folders</w:t>
      </w:r>
      <w:r w:rsidR="005C33C8">
        <w:br/>
        <w:t>Name them Individually the following:</w:t>
      </w:r>
      <w:r w:rsidR="005C33C8">
        <w:br/>
        <w:t xml:space="preserve">&gt; </w:t>
      </w:r>
      <w:proofErr w:type="spellStart"/>
      <w:r w:rsidR="005C33C8">
        <w:t>CHA_Armour</w:t>
      </w:r>
      <w:proofErr w:type="spellEnd"/>
      <w:r w:rsidR="005C33C8">
        <w:br/>
        <w:t xml:space="preserve">&gt; </w:t>
      </w:r>
      <w:proofErr w:type="spellStart"/>
      <w:r w:rsidR="005C33C8">
        <w:t>CHA_Body</w:t>
      </w:r>
      <w:proofErr w:type="spellEnd"/>
      <w:r w:rsidR="005C33C8">
        <w:br/>
        <w:t xml:space="preserve">&gt; </w:t>
      </w:r>
      <w:proofErr w:type="spellStart"/>
      <w:r w:rsidR="005C33C8">
        <w:t>CHA_Vocal</w:t>
      </w:r>
      <w:proofErr w:type="spellEnd"/>
      <w:r w:rsidR="00DA0E92">
        <w:br/>
        <w:t xml:space="preserve">&gt; </w:t>
      </w:r>
      <w:proofErr w:type="spellStart"/>
      <w:r w:rsidR="00DA0E92">
        <w:t>CHA_Footstep</w:t>
      </w:r>
      <w:proofErr w:type="spellEnd"/>
    </w:p>
    <w:p w14:paraId="7E9542FD" w14:textId="44C5215A" w:rsidR="005C33C8" w:rsidRDefault="005C33C8" w:rsidP="000908CB">
      <w:pPr>
        <w:pStyle w:val="ListParagraph"/>
        <w:numPr>
          <w:ilvl w:val="0"/>
          <w:numId w:val="10"/>
        </w:numPr>
      </w:pPr>
      <w:r>
        <w:lastRenderedPageBreak/>
        <w:t>Open the Wwise Picker, then under</w:t>
      </w:r>
      <w:r w:rsidR="00A94188">
        <w:t xml:space="preserve">: </w:t>
      </w:r>
      <w:r>
        <w:t>Events &gt; Default Work Unit &gt; Character Work unit drag each of the events into the corresponding Folders.</w:t>
      </w:r>
    </w:p>
    <w:p w14:paraId="3A401808" w14:textId="13581431" w:rsidR="0054439A" w:rsidRDefault="0054439A" w:rsidP="000908CB">
      <w:pPr>
        <w:pStyle w:val="ListParagraph"/>
        <w:numPr>
          <w:ilvl w:val="0"/>
          <w:numId w:val="10"/>
        </w:numPr>
      </w:pPr>
      <w:r>
        <w:t xml:space="preserve">Assign all Events to the </w:t>
      </w:r>
      <w:proofErr w:type="spellStart"/>
      <w:r>
        <w:t>SB_Character</w:t>
      </w:r>
      <w:proofErr w:type="spellEnd"/>
      <w:r>
        <w:t xml:space="preserve"> Sound Banks.</w:t>
      </w:r>
    </w:p>
    <w:p w14:paraId="633C3DA5" w14:textId="0F993453" w:rsidR="005C33C8" w:rsidRDefault="00A94188" w:rsidP="000908CB">
      <w:pPr>
        <w:pStyle w:val="ListParagraph"/>
        <w:numPr>
          <w:ilvl w:val="0"/>
          <w:numId w:val="10"/>
        </w:numPr>
      </w:pPr>
      <w:r>
        <w:t xml:space="preserve">Right click </w:t>
      </w:r>
      <w:r w:rsidR="005C33C8">
        <w:t>the parent Character folder</w:t>
      </w:r>
      <w:r>
        <w:t>, then select: Save All</w:t>
      </w:r>
    </w:p>
    <w:p w14:paraId="49B11975" w14:textId="12CB5871" w:rsidR="005C33C8" w:rsidRDefault="005C33C8" w:rsidP="000908CB">
      <w:pPr>
        <w:pStyle w:val="ListParagraph"/>
        <w:numPr>
          <w:ilvl w:val="0"/>
          <w:numId w:val="10"/>
        </w:numPr>
      </w:pPr>
      <w:r>
        <w:t xml:space="preserve">Generate the Unreal Wwise </w:t>
      </w:r>
      <w:proofErr w:type="spellStart"/>
      <w:r w:rsidR="00284661">
        <w:t>S</w:t>
      </w:r>
      <w:r>
        <w:t>oundBanks</w:t>
      </w:r>
      <w:proofErr w:type="spellEnd"/>
      <w:r>
        <w:t>.</w:t>
      </w:r>
      <w:r>
        <w:br/>
      </w:r>
      <w:r w:rsidR="00A94188">
        <w:t>I</w:t>
      </w:r>
      <w:r>
        <w:t xml:space="preserve">mport the </w:t>
      </w:r>
      <w:r w:rsidR="00A94188">
        <w:t>Sound Bank updates</w:t>
      </w:r>
      <w:r>
        <w:t xml:space="preserve"> via the popup message box</w:t>
      </w:r>
      <w:r w:rsidR="00A94188">
        <w:t xml:space="preserve"> in the bottom right of the screen</w:t>
      </w:r>
    </w:p>
    <w:p w14:paraId="615F2412" w14:textId="61C4472B" w:rsidR="005C33C8" w:rsidRDefault="005C33C8" w:rsidP="005C33C8"/>
    <w:p w14:paraId="41EB2C0A" w14:textId="75BADF41" w:rsidR="005C33C8" w:rsidRPr="005C33C8" w:rsidRDefault="005C33C8" w:rsidP="005C33C8">
      <w:pPr>
        <w:jc w:val="center"/>
        <w:rPr>
          <w:rFonts w:ascii="Stencil" w:hAnsi="Stencil"/>
          <w:b/>
          <w:bCs/>
          <w:u w:val="single"/>
        </w:rPr>
      </w:pPr>
      <w:r w:rsidRPr="005C33C8">
        <w:rPr>
          <w:rFonts w:ascii="Stencil" w:hAnsi="Stencil"/>
          <w:b/>
          <w:bCs/>
          <w:u w:val="single"/>
        </w:rPr>
        <w:t>STEP 03:</w:t>
      </w:r>
      <w:r w:rsidRPr="005C33C8">
        <w:rPr>
          <w:rFonts w:ascii="Stencil" w:hAnsi="Stencil"/>
          <w:b/>
          <w:bCs/>
          <w:u w:val="single"/>
        </w:rPr>
        <w:br/>
        <w:t xml:space="preserve">Animation SFX </w:t>
      </w:r>
      <w:r w:rsidR="00B93D7D">
        <w:rPr>
          <w:rFonts w:ascii="Stencil" w:hAnsi="Stencil"/>
          <w:b/>
          <w:bCs/>
          <w:u w:val="single"/>
        </w:rPr>
        <w:t xml:space="preserve">Timeline </w:t>
      </w:r>
      <w:r w:rsidRPr="005C33C8">
        <w:rPr>
          <w:rFonts w:ascii="Stencil" w:hAnsi="Stencil"/>
          <w:b/>
          <w:bCs/>
          <w:u w:val="single"/>
        </w:rPr>
        <w:t>Tagging</w:t>
      </w:r>
    </w:p>
    <w:p w14:paraId="717505AE" w14:textId="67B19C32" w:rsidR="005C33C8" w:rsidRDefault="005C33C8" w:rsidP="005C33C8">
      <w:pPr>
        <w:jc w:val="center"/>
      </w:pPr>
      <w:r>
        <w:t>In this step we outline where to find character animations and how to attach a</w:t>
      </w:r>
      <w:r w:rsidR="00E66020">
        <w:t xml:space="preserve"> Wwise</w:t>
      </w:r>
      <w:r>
        <w:t xml:space="preserve"> </w:t>
      </w:r>
      <w:r w:rsidR="00E26FE2">
        <w:t xml:space="preserve">AK </w:t>
      </w:r>
      <w:r w:rsidR="00EA654F">
        <w:t>E</w:t>
      </w:r>
      <w:r>
        <w:t>vent</w:t>
      </w:r>
      <w:r w:rsidR="00EC6F18">
        <w:t xml:space="preserve"> (</w:t>
      </w:r>
      <w:r w:rsidR="00E26FE2">
        <w:t xml:space="preserve">e.g. </w:t>
      </w:r>
      <w:proofErr w:type="spellStart"/>
      <w:r w:rsidR="00B443F6">
        <w:t>SFX_CHA_VOC_Jump</w:t>
      </w:r>
      <w:proofErr w:type="spellEnd"/>
      <w:r w:rsidR="00EC6F18">
        <w:t>)</w:t>
      </w:r>
      <w:r>
        <w:t xml:space="preserve"> to </w:t>
      </w:r>
      <w:r w:rsidR="00E26FE2">
        <w:t xml:space="preserve">an </w:t>
      </w:r>
      <w:r>
        <w:t>animation timeline</w:t>
      </w:r>
      <w:r w:rsidR="00E66020">
        <w:t>.</w:t>
      </w:r>
      <w:r w:rsidR="00EC6F18">
        <w:t xml:space="preserve"> </w:t>
      </w:r>
      <w:r w:rsidR="00E66020">
        <w:t>Y</w:t>
      </w:r>
      <w:r w:rsidR="00EC6F18">
        <w:t xml:space="preserve">ou can then add as many </w:t>
      </w:r>
      <w:r w:rsidR="00E26FE2">
        <w:t>Wwise E</w:t>
      </w:r>
      <w:r w:rsidR="00EC6F18">
        <w:t>vents to the animations timelines as you feel is needed</w:t>
      </w:r>
      <w:r w:rsidR="00B443F6">
        <w:t>.</w:t>
      </w:r>
    </w:p>
    <w:p w14:paraId="12CDE6ED" w14:textId="73E06058" w:rsidR="005C33C8" w:rsidRDefault="00EC6F18" w:rsidP="005C33C8">
      <w:pPr>
        <w:pStyle w:val="ListParagraph"/>
        <w:numPr>
          <w:ilvl w:val="0"/>
          <w:numId w:val="11"/>
        </w:numPr>
      </w:pPr>
      <w:r>
        <w:t xml:space="preserve">Navigate to the: Content Browser tab &gt; </w:t>
      </w:r>
      <w:proofErr w:type="spellStart"/>
      <w:r>
        <w:t>FirstPerson</w:t>
      </w:r>
      <w:proofErr w:type="spellEnd"/>
      <w:r>
        <w:t xml:space="preserve"> &gt; Animations folder.</w:t>
      </w:r>
      <w:r w:rsidR="00B93D7D">
        <w:br/>
      </w:r>
      <w:r w:rsidR="00B93D7D" w:rsidRPr="001F5B53">
        <w:rPr>
          <w:i/>
          <w:iCs/>
          <w:color w:val="70AD47" w:themeColor="accent6"/>
        </w:rPr>
        <w:t xml:space="preserve">- </w:t>
      </w:r>
      <w:r w:rsidR="00B93D7D" w:rsidRPr="001F5B53">
        <w:rPr>
          <w:b/>
          <w:bCs/>
          <w:i/>
          <w:iCs/>
          <w:color w:val="70AD47" w:themeColor="accent6"/>
        </w:rPr>
        <w:t>TIP:</w:t>
      </w:r>
      <w:r w:rsidR="00B93D7D" w:rsidRPr="001F5B53">
        <w:rPr>
          <w:i/>
          <w:iCs/>
          <w:color w:val="70AD47" w:themeColor="accent6"/>
        </w:rPr>
        <w:t xml:space="preserve"> </w:t>
      </w:r>
      <w:r w:rsidR="001F5B53" w:rsidRPr="001F5B53">
        <w:rPr>
          <w:i/>
          <w:iCs/>
          <w:color w:val="70AD47" w:themeColor="accent6"/>
        </w:rPr>
        <w:t>T</w:t>
      </w:r>
      <w:r w:rsidR="00B93D7D" w:rsidRPr="001F5B53">
        <w:rPr>
          <w:i/>
          <w:iCs/>
          <w:color w:val="70AD47" w:themeColor="accent6"/>
        </w:rPr>
        <w:t>hese are all the animations available with the default UE4 project</w:t>
      </w:r>
      <w:r>
        <w:br/>
        <w:t xml:space="preserve">Double click on the animation called: </w:t>
      </w:r>
      <w:proofErr w:type="spellStart"/>
      <w:r>
        <w:t>FirstPerson_</w:t>
      </w:r>
      <w:r w:rsidR="00B443F6">
        <w:t>JumpStart</w:t>
      </w:r>
      <w:proofErr w:type="spellEnd"/>
      <w:r>
        <w:t xml:space="preserve"> to open the animation window.</w:t>
      </w:r>
    </w:p>
    <w:p w14:paraId="6366D546" w14:textId="7F124AFB" w:rsidR="00EC6F18" w:rsidRDefault="00EC6F18" w:rsidP="005C33C8">
      <w:pPr>
        <w:pStyle w:val="ListParagraph"/>
        <w:numPr>
          <w:ilvl w:val="0"/>
          <w:numId w:val="11"/>
        </w:numPr>
      </w:pPr>
      <w:r>
        <w:t xml:space="preserve">The animation will start playing </w:t>
      </w:r>
      <w:r w:rsidR="00A94188">
        <w:t>when</w:t>
      </w:r>
      <w:r>
        <w:t xml:space="preserve"> the new window </w:t>
      </w:r>
      <w:r w:rsidR="00A94188">
        <w:t>open</w:t>
      </w:r>
      <w:r>
        <w:t>ed.</w:t>
      </w:r>
      <w:r>
        <w:br/>
        <w:t>Stop and start the animatio</w:t>
      </w:r>
      <w:r w:rsidR="00A94188">
        <w:t>n via the animation transport control UI buttons.</w:t>
      </w:r>
      <w:r>
        <w:br/>
        <w:t>As you can see the model is misleading and only displays the arms.</w:t>
      </w:r>
      <w:r>
        <w:br/>
      </w:r>
      <w:r w:rsidR="00B443F6">
        <w:t>We can just about see at the start of the animation the arms move upwards, we will take this indication that the start of the animation time line is the start of the jump action.</w:t>
      </w:r>
    </w:p>
    <w:p w14:paraId="0887B18D" w14:textId="79E788E0" w:rsidR="00EC6F18" w:rsidRDefault="00EC6F18" w:rsidP="005C33C8">
      <w:pPr>
        <w:pStyle w:val="ListParagraph"/>
        <w:numPr>
          <w:ilvl w:val="0"/>
          <w:numId w:val="11"/>
        </w:numPr>
      </w:pPr>
      <w:r>
        <w:t xml:space="preserve">Right click the Notifies timeline, then select: Add Notify &gt; </w:t>
      </w:r>
      <w:proofErr w:type="spellStart"/>
      <w:r>
        <w:t>AnimNofity_AKEvent</w:t>
      </w:r>
      <w:proofErr w:type="spellEnd"/>
    </w:p>
    <w:p w14:paraId="427AF202" w14:textId="2CE96DA4" w:rsidR="00EC6F18" w:rsidRDefault="00EC6F18" w:rsidP="005C33C8">
      <w:pPr>
        <w:pStyle w:val="ListParagraph"/>
        <w:numPr>
          <w:ilvl w:val="0"/>
          <w:numId w:val="11"/>
        </w:numPr>
      </w:pPr>
      <w:r>
        <w:t xml:space="preserve">Select the new </w:t>
      </w:r>
      <w:r w:rsidR="00284661">
        <w:t>Notify</w:t>
      </w:r>
      <w:r>
        <w:t xml:space="preserve"> marker, then in the </w:t>
      </w:r>
      <w:r w:rsidR="001F5B53">
        <w:t>D</w:t>
      </w:r>
      <w:r>
        <w:t xml:space="preserve">etails </w:t>
      </w:r>
      <w:r w:rsidR="001F5B53">
        <w:t>tab</w:t>
      </w:r>
      <w:r>
        <w:t xml:space="preserve"> </w:t>
      </w:r>
      <w:r w:rsidR="001F5B53">
        <w:t xml:space="preserve">&gt; </w:t>
      </w:r>
      <w:proofErr w:type="spellStart"/>
      <w:r w:rsidR="001F5B53">
        <w:t>Anim</w:t>
      </w:r>
      <w:proofErr w:type="spellEnd"/>
      <w:r w:rsidR="001F5B53">
        <w:t xml:space="preserve"> Notify</w:t>
      </w:r>
      <w:r>
        <w:t>&gt; Event, in the drop-down menu</w:t>
      </w:r>
      <w:r w:rsidR="00A94188">
        <w:t>,</w:t>
      </w:r>
      <w:r>
        <w:t xml:space="preserve"> change to</w:t>
      </w:r>
      <w:r w:rsidR="00A94188">
        <w:t xml:space="preserve"> the Event</w:t>
      </w:r>
      <w:r>
        <w:t xml:space="preserve">: </w:t>
      </w:r>
      <w:proofErr w:type="spellStart"/>
      <w:r w:rsidR="00B443F6">
        <w:t>SFX_CHA_VOC_Jump</w:t>
      </w:r>
      <w:proofErr w:type="spellEnd"/>
    </w:p>
    <w:p w14:paraId="03D8FA8B" w14:textId="725F45B5" w:rsidR="00304857" w:rsidRDefault="00304857" w:rsidP="005C33C8">
      <w:pPr>
        <w:pStyle w:val="ListParagraph"/>
        <w:numPr>
          <w:ilvl w:val="0"/>
          <w:numId w:val="11"/>
        </w:numPr>
      </w:pPr>
      <w:r>
        <w:t>The sound emitter position, needs to be attached to the skeleton</w:t>
      </w:r>
      <w:r w:rsidR="00F774B1">
        <w:t xml:space="preserve"> bone.</w:t>
      </w:r>
      <w:r>
        <w:br/>
        <w:t xml:space="preserve">In the skeleton Tree tab, you can pick a bone </w:t>
      </w:r>
      <w:r w:rsidR="00B443F6">
        <w:t xml:space="preserve">position </w:t>
      </w:r>
      <w:r w:rsidR="00A94188">
        <w:t>you would like the sound to be played at.</w:t>
      </w:r>
      <w:r w:rsidR="00B443F6">
        <w:br/>
        <w:t xml:space="preserve">Then simply add the skeleton bone name to the </w:t>
      </w:r>
      <w:proofErr w:type="spellStart"/>
      <w:r w:rsidR="00B443F6">
        <w:t>Anim</w:t>
      </w:r>
      <w:proofErr w:type="spellEnd"/>
      <w:r w:rsidR="00B443F6">
        <w:t xml:space="preserve"> Notify &gt; Attach name Blank field.</w:t>
      </w:r>
      <w:r>
        <w:br/>
      </w:r>
      <w:r w:rsidR="00B443F6">
        <w:t xml:space="preserve">e.g. </w:t>
      </w:r>
      <w:r>
        <w:t xml:space="preserve">We attached </w:t>
      </w:r>
      <w:r w:rsidR="00B443F6">
        <w:t xml:space="preserve">vocal </w:t>
      </w:r>
      <w:r>
        <w:t xml:space="preserve">Notify timeline markers to the </w:t>
      </w:r>
      <w:r w:rsidR="00B443F6">
        <w:t>bone: spine_03 (the closest position to the head of the model)</w:t>
      </w:r>
    </w:p>
    <w:p w14:paraId="0CFC94E8" w14:textId="1651EBBB" w:rsidR="00EC6F18" w:rsidRDefault="00EC6F18" w:rsidP="005C33C8">
      <w:pPr>
        <w:pStyle w:val="ListParagraph"/>
        <w:numPr>
          <w:ilvl w:val="0"/>
          <w:numId w:val="11"/>
        </w:numPr>
      </w:pPr>
      <w:r>
        <w:t>Change the Notify colo</w:t>
      </w:r>
      <w:r w:rsidR="003412F5">
        <w:t>u</w:t>
      </w:r>
      <w:r>
        <w:t>r</w:t>
      </w:r>
      <w:r w:rsidR="00B443F6">
        <w:t xml:space="preserve">, so it is clear what this is a new AK </w:t>
      </w:r>
      <w:r w:rsidR="003768DF">
        <w:t>W</w:t>
      </w:r>
      <w:r w:rsidR="00B443F6">
        <w:t xml:space="preserve">wise </w:t>
      </w:r>
      <w:r w:rsidR="003768DF">
        <w:t>marker.</w:t>
      </w:r>
    </w:p>
    <w:p w14:paraId="5FCD18B5" w14:textId="0D02C0CB" w:rsidR="003768DF" w:rsidRPr="003768DF" w:rsidRDefault="003768DF" w:rsidP="003768DF">
      <w:pPr>
        <w:pStyle w:val="ListParagraph"/>
        <w:numPr>
          <w:ilvl w:val="0"/>
          <w:numId w:val="4"/>
        </w:numPr>
        <w:rPr>
          <w:i/>
          <w:iCs/>
          <w:color w:val="70AD47" w:themeColor="accent6"/>
        </w:rPr>
      </w:pPr>
      <w:r w:rsidRPr="003768DF">
        <w:rPr>
          <w:b/>
          <w:bCs/>
          <w:i/>
          <w:iCs/>
          <w:color w:val="70AD47" w:themeColor="accent6"/>
        </w:rPr>
        <w:t>TIP:</w:t>
      </w:r>
      <w:r w:rsidRPr="003768DF">
        <w:rPr>
          <w:i/>
          <w:iCs/>
          <w:color w:val="70AD47" w:themeColor="accent6"/>
        </w:rPr>
        <w:t xml:space="preserve"> You may choose to divide your timeline markers into content colours</w:t>
      </w:r>
      <w:r w:rsidRPr="003768DF">
        <w:rPr>
          <w:i/>
          <w:iCs/>
          <w:color w:val="70AD47" w:themeColor="accent6"/>
        </w:rPr>
        <w:br/>
        <w:t>E.g. Vocal = Orange, Foley = Green.</w:t>
      </w:r>
      <w:r w:rsidRPr="003768DF">
        <w:rPr>
          <w:i/>
          <w:iCs/>
          <w:color w:val="70AD47" w:themeColor="accent6"/>
        </w:rPr>
        <w:br/>
        <w:t>This aid’s visual quick referencing</w:t>
      </w:r>
    </w:p>
    <w:p w14:paraId="5BFD2059" w14:textId="54C5F5B8" w:rsidR="00EC6F18" w:rsidRDefault="003768DF" w:rsidP="005C33C8">
      <w:pPr>
        <w:pStyle w:val="ListParagraph"/>
        <w:numPr>
          <w:ilvl w:val="0"/>
          <w:numId w:val="11"/>
        </w:numPr>
      </w:pPr>
      <w:r>
        <w:t xml:space="preserve">If you need to duplicate the timeline marker, </w:t>
      </w:r>
      <w:r>
        <w:br/>
      </w:r>
      <w:r w:rsidR="00EC6F18">
        <w:t>Right click the Notify marker, then select Copy</w:t>
      </w:r>
      <w:r w:rsidR="00EC6F18">
        <w:br/>
        <w:t xml:space="preserve">Then </w:t>
      </w:r>
      <w:r>
        <w:t>right click</w:t>
      </w:r>
      <w:r w:rsidR="001F5B53">
        <w:t xml:space="preserve"> the timeline,</w:t>
      </w:r>
      <w:r>
        <w:t xml:space="preserve"> </w:t>
      </w:r>
      <w:r w:rsidR="001F5B53">
        <w:t>then select</w:t>
      </w:r>
      <w:r>
        <w:t xml:space="preserve"> </w:t>
      </w:r>
      <w:r w:rsidR="00EC6F18">
        <w:t>paste</w:t>
      </w:r>
      <w:r w:rsidR="001F5B53">
        <w:t>.</w:t>
      </w:r>
      <w:r>
        <w:t xml:space="preserve"> Then adjust positioning where needed.</w:t>
      </w:r>
    </w:p>
    <w:p w14:paraId="1A35CA76" w14:textId="4289B757" w:rsidR="00EC6F18" w:rsidRDefault="00EC6F18" w:rsidP="005C33C8">
      <w:pPr>
        <w:pStyle w:val="ListParagraph"/>
        <w:numPr>
          <w:ilvl w:val="0"/>
          <w:numId w:val="11"/>
        </w:numPr>
      </w:pPr>
      <w:r>
        <w:t>Play the animation</w:t>
      </w:r>
      <w:r w:rsidR="003768DF">
        <w:t>.</w:t>
      </w:r>
      <w:r w:rsidR="003768DF">
        <w:br/>
        <w:t>Make any marker adjustments needed.</w:t>
      </w:r>
    </w:p>
    <w:p w14:paraId="13F0C03D" w14:textId="6C0C8B8B" w:rsidR="003412F5" w:rsidRDefault="00BB5540" w:rsidP="003412F5">
      <w:pPr>
        <w:pStyle w:val="ListParagraph"/>
        <w:numPr>
          <w:ilvl w:val="0"/>
          <w:numId w:val="11"/>
        </w:numPr>
      </w:pPr>
      <w:r>
        <w:t xml:space="preserve">Save the animation in the </w:t>
      </w:r>
      <w:r w:rsidR="0054439A">
        <w:t>Asset Browser list.</w:t>
      </w:r>
    </w:p>
    <w:p w14:paraId="385231C2" w14:textId="68F444AF" w:rsidR="003412F5" w:rsidRDefault="003412F5" w:rsidP="003412F5">
      <w:pPr>
        <w:pStyle w:val="ListParagraph"/>
        <w:numPr>
          <w:ilvl w:val="0"/>
          <w:numId w:val="11"/>
        </w:numPr>
      </w:pPr>
      <w:r>
        <w:t>Boot up the test map</w:t>
      </w:r>
      <w:r w:rsidR="003768DF">
        <w:t>.</w:t>
      </w:r>
      <w:r w:rsidR="003768DF">
        <w:br/>
        <w:t>Then order the player character to jump, you should now hear the jump vocal every time the player character jumps.</w:t>
      </w:r>
    </w:p>
    <w:p w14:paraId="3B94A11F" w14:textId="52DCA9DE" w:rsidR="003768DF" w:rsidRPr="003768DF" w:rsidRDefault="003768DF" w:rsidP="003768DF">
      <w:pPr>
        <w:pStyle w:val="ListParagraph"/>
        <w:numPr>
          <w:ilvl w:val="0"/>
          <w:numId w:val="4"/>
        </w:numPr>
        <w:rPr>
          <w:i/>
          <w:iCs/>
          <w:color w:val="70AD47" w:themeColor="accent6"/>
        </w:rPr>
      </w:pPr>
      <w:r w:rsidRPr="003768DF">
        <w:rPr>
          <w:b/>
          <w:bCs/>
          <w:i/>
          <w:iCs/>
          <w:color w:val="70AD47" w:themeColor="accent6"/>
        </w:rPr>
        <w:t>TIP:</w:t>
      </w:r>
      <w:r w:rsidRPr="003768DF">
        <w:rPr>
          <w:i/>
          <w:iCs/>
          <w:color w:val="70AD47" w:themeColor="accent6"/>
        </w:rPr>
        <w:t xml:space="preserve"> </w:t>
      </w:r>
      <w:r>
        <w:rPr>
          <w:i/>
          <w:iCs/>
          <w:color w:val="70AD47" w:themeColor="accent6"/>
        </w:rPr>
        <w:t>I</w:t>
      </w:r>
      <w:r w:rsidRPr="003768DF">
        <w:rPr>
          <w:i/>
          <w:iCs/>
          <w:color w:val="70AD47" w:themeColor="accent6"/>
        </w:rPr>
        <w:t>n the associated Wwise event you could adjust the Events Probability of how often it plays. E.g. set the value at 50% this will stop the feeling of any vocal spamming issues</w:t>
      </w:r>
      <w:r>
        <w:rPr>
          <w:i/>
          <w:iCs/>
          <w:color w:val="70AD47" w:themeColor="accent6"/>
        </w:rPr>
        <w:t xml:space="preserve"> with every character jump performed.</w:t>
      </w:r>
    </w:p>
    <w:p w14:paraId="27FE3516" w14:textId="61FA301B" w:rsidR="00495630" w:rsidRDefault="00495630" w:rsidP="003412F5">
      <w:pPr>
        <w:pStyle w:val="ListParagraph"/>
        <w:numPr>
          <w:ilvl w:val="0"/>
          <w:numId w:val="11"/>
        </w:numPr>
      </w:pPr>
      <w:r>
        <w:t>Progress on with the other animations, tagging which ever animations you think need SFX.</w:t>
      </w:r>
    </w:p>
    <w:p w14:paraId="56146E86" w14:textId="627F23A5" w:rsidR="00495630" w:rsidRDefault="00495630" w:rsidP="003412F5">
      <w:pPr>
        <w:pStyle w:val="ListParagraph"/>
        <w:numPr>
          <w:ilvl w:val="0"/>
          <w:numId w:val="11"/>
        </w:numPr>
      </w:pPr>
      <w:r>
        <w:lastRenderedPageBreak/>
        <w:t>Save all animation updates and save any Wwise balancing changes you make.</w:t>
      </w:r>
    </w:p>
    <w:p w14:paraId="42875113" w14:textId="4B5A3C78" w:rsidR="00495630" w:rsidRDefault="00495630" w:rsidP="003412F5">
      <w:pPr>
        <w:pStyle w:val="ListParagraph"/>
        <w:numPr>
          <w:ilvl w:val="0"/>
          <w:numId w:val="11"/>
        </w:numPr>
      </w:pPr>
      <w:r>
        <w:t>Generate both Wwise and Unreal Sound banks.</w:t>
      </w:r>
    </w:p>
    <w:p w14:paraId="2CA9D546" w14:textId="45644B66" w:rsidR="000908CB" w:rsidRDefault="000908CB" w:rsidP="000908CB"/>
    <w:p w14:paraId="33AD6378" w14:textId="57832849" w:rsidR="005C2397" w:rsidRDefault="005C2397" w:rsidP="005C2397">
      <w:pPr>
        <w:jc w:val="center"/>
        <w:rPr>
          <w:rFonts w:ascii="Stencil" w:hAnsi="Stencil"/>
          <w:b/>
          <w:bCs/>
          <w:u w:val="single"/>
        </w:rPr>
      </w:pPr>
      <w:r w:rsidRPr="005C2397">
        <w:rPr>
          <w:rFonts w:ascii="Stencil" w:hAnsi="Stencil"/>
          <w:b/>
          <w:bCs/>
          <w:u w:val="single"/>
        </w:rPr>
        <w:t>STEP 04:</w:t>
      </w:r>
      <w:r w:rsidRPr="005C2397">
        <w:rPr>
          <w:rFonts w:ascii="Stencil" w:hAnsi="Stencil"/>
          <w:b/>
          <w:bCs/>
          <w:u w:val="single"/>
        </w:rPr>
        <w:br/>
        <w:t>Testing</w:t>
      </w:r>
    </w:p>
    <w:p w14:paraId="5DAD6491" w14:textId="48DEAC70" w:rsidR="00E66020" w:rsidRPr="005C2397" w:rsidRDefault="00E66020" w:rsidP="005C2397">
      <w:pPr>
        <w:jc w:val="center"/>
        <w:rPr>
          <w:rFonts w:ascii="Stencil" w:hAnsi="Stencil"/>
          <w:b/>
          <w:bCs/>
          <w:u w:val="single"/>
        </w:rPr>
      </w:pPr>
      <w:r>
        <w:t>Lastly, we check our updates in game.</w:t>
      </w:r>
    </w:p>
    <w:p w14:paraId="00FF76B8" w14:textId="16A3E6E6" w:rsidR="005C2397" w:rsidRDefault="001F5B53" w:rsidP="005C2397">
      <w:pPr>
        <w:pStyle w:val="ListParagraph"/>
        <w:numPr>
          <w:ilvl w:val="0"/>
          <w:numId w:val="13"/>
        </w:numPr>
      </w:pPr>
      <w:r>
        <w:t>C</w:t>
      </w:r>
      <w:r w:rsidR="005C2397">
        <w:t xml:space="preserve">onnect Wwise to </w:t>
      </w:r>
      <w:r w:rsidR="007568AD">
        <w:t>the unreal engine</w:t>
      </w:r>
    </w:p>
    <w:p w14:paraId="677AAB46" w14:textId="28DDD295" w:rsidR="005C2397" w:rsidRDefault="005C2397" w:rsidP="005C2397">
      <w:pPr>
        <w:pStyle w:val="ListParagraph"/>
        <w:numPr>
          <w:ilvl w:val="0"/>
          <w:numId w:val="13"/>
        </w:numPr>
      </w:pPr>
      <w:r>
        <w:t>Change to the Wwise Layout: Profiler</w:t>
      </w:r>
    </w:p>
    <w:p w14:paraId="60E478FA" w14:textId="66418ECF" w:rsidR="007568AD" w:rsidRDefault="007568AD" w:rsidP="005C2397">
      <w:pPr>
        <w:pStyle w:val="ListParagraph"/>
        <w:numPr>
          <w:ilvl w:val="0"/>
          <w:numId w:val="13"/>
        </w:numPr>
      </w:pPr>
      <w:r>
        <w:t>Filter the capture log by the Character Wwise Work Unit</w:t>
      </w:r>
    </w:p>
    <w:p w14:paraId="23B67523" w14:textId="6FB48393" w:rsidR="007568AD" w:rsidRDefault="007568AD" w:rsidP="005C2397">
      <w:pPr>
        <w:pStyle w:val="ListParagraph"/>
        <w:numPr>
          <w:ilvl w:val="0"/>
          <w:numId w:val="13"/>
        </w:numPr>
      </w:pPr>
      <w:r>
        <w:t>Press Play to start the map.</w:t>
      </w:r>
    </w:p>
    <w:p w14:paraId="03CB3FA6" w14:textId="23A92CA5" w:rsidR="005C2397" w:rsidRDefault="005C2397" w:rsidP="005C2397">
      <w:pPr>
        <w:pStyle w:val="ListParagraph"/>
        <w:numPr>
          <w:ilvl w:val="0"/>
          <w:numId w:val="13"/>
        </w:numPr>
      </w:pPr>
      <w:r>
        <w:t xml:space="preserve">As you preform different animation actions, watch the Profiler log entry list for any </w:t>
      </w:r>
      <w:r w:rsidR="00A94188">
        <w:t>new</w:t>
      </w:r>
      <w:r>
        <w:t xml:space="preserve"> errors.</w:t>
      </w:r>
    </w:p>
    <w:p w14:paraId="54BB21BD" w14:textId="2BB9A67A" w:rsidR="005C2397" w:rsidRDefault="005C2397" w:rsidP="005C2397">
      <w:pPr>
        <w:pStyle w:val="ListParagraph"/>
        <w:numPr>
          <w:ilvl w:val="0"/>
          <w:numId w:val="13"/>
        </w:numPr>
      </w:pPr>
      <w:r>
        <w:t>Make any balancing updates</w:t>
      </w:r>
    </w:p>
    <w:p w14:paraId="0C344F0B" w14:textId="264F4C18" w:rsidR="005C2397" w:rsidRDefault="005C2397" w:rsidP="005C2397">
      <w:pPr>
        <w:pStyle w:val="ListParagraph"/>
        <w:numPr>
          <w:ilvl w:val="0"/>
          <w:numId w:val="13"/>
        </w:numPr>
      </w:pPr>
      <w:r>
        <w:t xml:space="preserve">Save </w:t>
      </w:r>
      <w:r w:rsidR="00A94188">
        <w:t>the</w:t>
      </w:r>
      <w:r>
        <w:t xml:space="preserve"> Wwise Project updates</w:t>
      </w:r>
    </w:p>
    <w:p w14:paraId="49590EA8" w14:textId="47314B88" w:rsidR="005C2397" w:rsidRDefault="005C2397" w:rsidP="005C2397">
      <w:pPr>
        <w:pStyle w:val="ListParagraph"/>
        <w:numPr>
          <w:ilvl w:val="0"/>
          <w:numId w:val="13"/>
        </w:numPr>
      </w:pPr>
      <w:r>
        <w:t xml:space="preserve">Generate the Wwise and Unreal </w:t>
      </w:r>
      <w:r w:rsidR="00A94188">
        <w:t>S</w:t>
      </w:r>
      <w:r>
        <w:t xml:space="preserve">ound </w:t>
      </w:r>
      <w:r w:rsidR="00A94188">
        <w:t>B</w:t>
      </w:r>
      <w:r>
        <w:t>anks.</w:t>
      </w:r>
    </w:p>
    <w:p w14:paraId="7BD6B07F" w14:textId="77777777" w:rsidR="00FF23EF" w:rsidRDefault="00FF23EF" w:rsidP="00104FDF"/>
    <w:p w14:paraId="45964EE6" w14:textId="611CDB75" w:rsidR="00BD3EA9" w:rsidRDefault="00BD3EA9" w:rsidP="00BD3EA9">
      <w:pPr>
        <w:jc w:val="center"/>
      </w:pPr>
      <w:r w:rsidRPr="005C2397">
        <w:rPr>
          <w:rFonts w:ascii="Stencil" w:hAnsi="Stencil"/>
          <w:b/>
          <w:bCs/>
          <w:u w:val="single"/>
        </w:rPr>
        <w:t>STEP 0</w:t>
      </w:r>
      <w:r>
        <w:rPr>
          <w:rFonts w:ascii="Stencil" w:hAnsi="Stencil"/>
          <w:b/>
          <w:bCs/>
          <w:u w:val="single"/>
        </w:rPr>
        <w:t>5</w:t>
      </w:r>
      <w:r w:rsidRPr="005C2397">
        <w:rPr>
          <w:rFonts w:ascii="Stencil" w:hAnsi="Stencil"/>
          <w:b/>
          <w:bCs/>
          <w:u w:val="single"/>
        </w:rPr>
        <w:t>:</w:t>
      </w:r>
      <w:r w:rsidRPr="005C2397">
        <w:rPr>
          <w:rFonts w:ascii="Stencil" w:hAnsi="Stencil"/>
          <w:b/>
          <w:bCs/>
          <w:u w:val="single"/>
        </w:rPr>
        <w:br/>
      </w:r>
      <w:r>
        <w:rPr>
          <w:rFonts w:ascii="Stencil" w:hAnsi="Stencil"/>
          <w:b/>
          <w:bCs/>
          <w:u w:val="single"/>
        </w:rPr>
        <w:t>Bug</w:t>
      </w:r>
      <w:r w:rsidR="00C572E2">
        <w:rPr>
          <w:rFonts w:ascii="Stencil" w:hAnsi="Stencil"/>
          <w:b/>
          <w:bCs/>
          <w:u w:val="single"/>
        </w:rPr>
        <w:t xml:space="preserve"> Fixing</w:t>
      </w:r>
      <w:r w:rsidR="00E8470D">
        <w:br/>
        <w:t>The default animation system has a few bugs</w:t>
      </w:r>
      <w:r w:rsidR="00FF23EF">
        <w:t xml:space="preserve"> t</w:t>
      </w:r>
      <w:r>
        <w:t>hat we need to address</w:t>
      </w:r>
      <w:r w:rsidR="00FF23EF">
        <w:t>.</w:t>
      </w:r>
      <w:r>
        <w:br/>
        <w:t xml:space="preserve">We offer 2 quick solutions for the </w:t>
      </w:r>
      <w:r w:rsidR="00E27815">
        <w:t xml:space="preserve">SFX </w:t>
      </w:r>
      <w:r w:rsidR="00FF23EF">
        <w:t>Vocal jump</w:t>
      </w:r>
      <w:r>
        <w:t xml:space="preserve"> triggering </w:t>
      </w:r>
      <w:r w:rsidR="00FF23EF">
        <w:t>when</w:t>
      </w:r>
      <w:r>
        <w:t xml:space="preserve"> the </w:t>
      </w:r>
      <w:proofErr w:type="spellStart"/>
      <w:r>
        <w:t>Jump</w:t>
      </w:r>
      <w:r w:rsidR="00FF23EF">
        <w:t>End</w:t>
      </w:r>
      <w:proofErr w:type="spellEnd"/>
      <w:r>
        <w:t xml:space="preserve"> animation </w:t>
      </w:r>
      <w:r w:rsidR="00FF23EF">
        <w:t xml:space="preserve">is </w:t>
      </w:r>
      <w:r w:rsidR="00E27815">
        <w:t>played</w:t>
      </w:r>
      <w:r w:rsidR="00FF23EF">
        <w:t xml:space="preserve"> (When the player character lands from a small jump)</w:t>
      </w:r>
      <w:r>
        <w:br/>
        <w:t>Also</w:t>
      </w:r>
      <w:r w:rsidR="00FF23EF">
        <w:t>, we</w:t>
      </w:r>
      <w:r>
        <w:t xml:space="preserve"> stop the </w:t>
      </w:r>
      <w:proofErr w:type="spellStart"/>
      <w:r>
        <w:t>jumpEnd</w:t>
      </w:r>
      <w:proofErr w:type="spellEnd"/>
      <w:r>
        <w:t xml:space="preserve"> animation SFX triggering twice in a row.</w:t>
      </w:r>
      <w:r>
        <w:br/>
        <w:t>As mentioned at the start of the guide, we will aim to address the footstep issue in Chapter 05</w:t>
      </w:r>
    </w:p>
    <w:p w14:paraId="27CBD3B0" w14:textId="653141E7" w:rsidR="00BD3EA9" w:rsidRPr="00D54830" w:rsidRDefault="00E8470D" w:rsidP="00D54830">
      <w:pPr>
        <w:jc w:val="center"/>
        <w:rPr>
          <w:rFonts w:ascii="Stencil" w:hAnsi="Stencil"/>
          <w:b/>
          <w:bCs/>
        </w:rPr>
      </w:pPr>
      <w:r>
        <w:br/>
      </w:r>
      <w:r w:rsidR="00D54830" w:rsidRPr="00D54830">
        <w:rPr>
          <w:rFonts w:ascii="Stencil" w:hAnsi="Stencil"/>
          <w:b/>
          <w:bCs/>
        </w:rPr>
        <w:t xml:space="preserve">Vocal </w:t>
      </w:r>
      <w:r w:rsidR="00BD3EA9" w:rsidRPr="00D54830">
        <w:rPr>
          <w:rFonts w:ascii="Stencil" w:hAnsi="Stencil"/>
          <w:b/>
          <w:bCs/>
        </w:rPr>
        <w:t>J</w:t>
      </w:r>
      <w:r w:rsidR="00D54830" w:rsidRPr="00D54830">
        <w:rPr>
          <w:rFonts w:ascii="Stencil" w:hAnsi="Stencil"/>
          <w:b/>
          <w:bCs/>
        </w:rPr>
        <w:t xml:space="preserve">ump SFX Plays When </w:t>
      </w:r>
      <w:proofErr w:type="spellStart"/>
      <w:r w:rsidR="00D54830" w:rsidRPr="00D54830">
        <w:rPr>
          <w:rFonts w:ascii="Stencil" w:hAnsi="Stencil"/>
          <w:b/>
          <w:bCs/>
        </w:rPr>
        <w:t>JumpEnd</w:t>
      </w:r>
      <w:proofErr w:type="spellEnd"/>
      <w:r w:rsidR="00D54830" w:rsidRPr="00D54830">
        <w:rPr>
          <w:rFonts w:ascii="Stencil" w:hAnsi="Stencil"/>
          <w:b/>
          <w:bCs/>
        </w:rPr>
        <w:t xml:space="preserve"> Animation Is Triggered</w:t>
      </w:r>
    </w:p>
    <w:p w14:paraId="48A3CBF4" w14:textId="251AEE12" w:rsidR="00BD3EA9" w:rsidRPr="00BD3EA9" w:rsidRDefault="00BD3EA9" w:rsidP="00BD3EA9">
      <w:pPr>
        <w:pStyle w:val="ListParagraph"/>
        <w:numPr>
          <w:ilvl w:val="0"/>
          <w:numId w:val="15"/>
        </w:numPr>
        <w:rPr>
          <w:rFonts w:ascii="Stencil" w:hAnsi="Stencil"/>
          <w:b/>
          <w:bCs/>
          <w:u w:val="single"/>
        </w:rPr>
      </w:pPr>
      <w:r>
        <w:t xml:space="preserve">First, we need to increase the audio asset length of </w:t>
      </w:r>
      <w:r w:rsidR="00E27815">
        <w:t>the</w:t>
      </w:r>
      <w:r>
        <w:t xml:space="preserve"> jump vocal audio assets. </w:t>
      </w:r>
      <w:r>
        <w:br/>
        <w:t>In your preferred DAW (e.g. Pro tools)</w:t>
      </w:r>
      <w:r>
        <w:br/>
        <w:t>Drag in your vocal assets</w:t>
      </w:r>
      <w:r w:rsidR="00FF23EF">
        <w:t xml:space="preserve"> into your DAW</w:t>
      </w:r>
      <w:r>
        <w:t>. Then simply increase the length of the assets with silence space,</w:t>
      </w:r>
      <w:r w:rsidR="00FF23EF">
        <w:t xml:space="preserve"> (Consolidation SHIFT+ALT+3 in </w:t>
      </w:r>
      <w:proofErr w:type="spellStart"/>
      <w:r w:rsidR="00FF23EF">
        <w:t>ProTools</w:t>
      </w:r>
      <w:proofErr w:type="spellEnd"/>
      <w:r w:rsidR="00FF23EF">
        <w:t>)</w:t>
      </w:r>
      <w:r>
        <w:t xml:space="preserve"> so that </w:t>
      </w:r>
      <w:r w:rsidR="00E27815">
        <w:t>each audio</w:t>
      </w:r>
      <w:r>
        <w:t xml:space="preserve"> asset length is around 1 second</w:t>
      </w:r>
      <w:r w:rsidR="00E27815">
        <w:t>.</w:t>
      </w:r>
    </w:p>
    <w:p w14:paraId="16DE5FAE" w14:textId="77777777" w:rsidR="00BD3EA9" w:rsidRPr="00BD3EA9" w:rsidRDefault="00BD3EA9" w:rsidP="00BD3EA9">
      <w:pPr>
        <w:pStyle w:val="ListParagraph"/>
        <w:numPr>
          <w:ilvl w:val="0"/>
          <w:numId w:val="15"/>
        </w:numPr>
        <w:rPr>
          <w:rFonts w:ascii="Stencil" w:hAnsi="Stencil"/>
          <w:b/>
          <w:bCs/>
          <w:u w:val="single"/>
        </w:rPr>
      </w:pPr>
      <w:r>
        <w:t>Export the new audio assets with the exact same audio asset naming used in Wwise.</w:t>
      </w:r>
    </w:p>
    <w:p w14:paraId="356F06B7" w14:textId="77777777" w:rsidR="00BD3EA9" w:rsidRPr="00BD3EA9" w:rsidRDefault="00BD3EA9" w:rsidP="00BD3EA9">
      <w:pPr>
        <w:pStyle w:val="ListParagraph"/>
        <w:numPr>
          <w:ilvl w:val="0"/>
          <w:numId w:val="15"/>
        </w:numPr>
        <w:rPr>
          <w:rFonts w:ascii="Stencil" w:hAnsi="Stencil"/>
          <w:b/>
          <w:bCs/>
          <w:u w:val="single"/>
        </w:rPr>
      </w:pPr>
      <w:r>
        <w:t>In Wwise delete the Vocal Jump audio assets.</w:t>
      </w:r>
    </w:p>
    <w:p w14:paraId="49E90D8C" w14:textId="03BF416E" w:rsidR="00BD3EA9" w:rsidRPr="00BD3EA9" w:rsidRDefault="00BD3EA9" w:rsidP="00BD3EA9">
      <w:pPr>
        <w:pStyle w:val="ListParagraph"/>
        <w:numPr>
          <w:ilvl w:val="0"/>
          <w:numId w:val="15"/>
        </w:numPr>
        <w:rPr>
          <w:rFonts w:ascii="Stencil" w:hAnsi="Stencil"/>
          <w:b/>
          <w:bCs/>
          <w:u w:val="single"/>
        </w:rPr>
      </w:pPr>
      <w:r>
        <w:t>Then drag in the new longer versions of the same vocal jump audio assets.</w:t>
      </w:r>
      <w:r>
        <w:br/>
        <w:t xml:space="preserve">Place them under the same File Importer </w:t>
      </w:r>
      <w:r w:rsidR="0065678F">
        <w:t>Destination Path as the original audio assets.</w:t>
      </w:r>
    </w:p>
    <w:p w14:paraId="3335C99F" w14:textId="3EAFFE68" w:rsidR="00BD3EA9" w:rsidRPr="00BD3EA9" w:rsidRDefault="00BD3EA9" w:rsidP="00BD3EA9">
      <w:pPr>
        <w:pStyle w:val="ListParagraph"/>
        <w:numPr>
          <w:ilvl w:val="0"/>
          <w:numId w:val="15"/>
        </w:numPr>
        <w:rPr>
          <w:rFonts w:ascii="Stencil" w:hAnsi="Stencil"/>
          <w:b/>
          <w:bCs/>
          <w:u w:val="single"/>
        </w:rPr>
      </w:pPr>
      <w:r>
        <w:t xml:space="preserve">The File Importer will recognise the asset names and ask if you wish to replace the Assets, confirm </w:t>
      </w:r>
      <w:r w:rsidR="00E27815">
        <w:t>Yes by clicking on the Import UI button.</w:t>
      </w:r>
    </w:p>
    <w:p w14:paraId="73FFE21D" w14:textId="52841517" w:rsidR="00D54830" w:rsidRPr="00D54830" w:rsidRDefault="00BD3EA9" w:rsidP="00BD3EA9">
      <w:pPr>
        <w:pStyle w:val="ListParagraph"/>
        <w:numPr>
          <w:ilvl w:val="0"/>
          <w:numId w:val="15"/>
        </w:numPr>
        <w:rPr>
          <w:rFonts w:ascii="Stencil" w:hAnsi="Stencil"/>
          <w:b/>
          <w:bCs/>
          <w:u w:val="single"/>
        </w:rPr>
      </w:pPr>
      <w:r>
        <w:t xml:space="preserve">Select the </w:t>
      </w:r>
      <w:proofErr w:type="spellStart"/>
      <w:r>
        <w:t>CHA_VOC_Human_Male_Jump</w:t>
      </w:r>
      <w:proofErr w:type="spellEnd"/>
      <w:r>
        <w:t xml:space="preserve"> Random Container.</w:t>
      </w:r>
      <w:r>
        <w:br/>
        <w:t>Then in the Advanced Settings tab, add the following changes:</w:t>
      </w:r>
      <w:r>
        <w:br/>
        <w:t>Under Playback Limit</w:t>
      </w:r>
      <w:r>
        <w:br/>
        <w:t>Tick ignore Parent</w:t>
      </w:r>
      <w:r>
        <w:br/>
        <w:t>Tick Limit sound instance</w:t>
      </w:r>
      <w:r>
        <w:br/>
        <w:t>Change the value to 1</w:t>
      </w:r>
      <w:r>
        <w:br/>
      </w:r>
      <w:r>
        <w:lastRenderedPageBreak/>
        <w:t>Change the drop-down menu to G</w:t>
      </w:r>
      <w:r w:rsidR="0065678F">
        <w:t>l</w:t>
      </w:r>
      <w:r>
        <w:t>obal</w:t>
      </w:r>
      <w:r w:rsidR="0065678F">
        <w:t>ly</w:t>
      </w:r>
      <w:r>
        <w:br/>
        <w:t>Change when priority is equal to Discard newest instance.</w:t>
      </w:r>
    </w:p>
    <w:p w14:paraId="4D2A2A2E" w14:textId="77777777" w:rsidR="00D54830" w:rsidRPr="00D54830" w:rsidRDefault="00D54830" w:rsidP="00BD3EA9">
      <w:pPr>
        <w:pStyle w:val="ListParagraph"/>
        <w:numPr>
          <w:ilvl w:val="0"/>
          <w:numId w:val="15"/>
        </w:numPr>
        <w:rPr>
          <w:rFonts w:ascii="Stencil" w:hAnsi="Stencil"/>
          <w:b/>
          <w:bCs/>
          <w:u w:val="single"/>
        </w:rPr>
      </w:pPr>
      <w:r>
        <w:t>Save your Wwise Project updates. Then generate the Wwise and UE4 sound banks.</w:t>
      </w:r>
    </w:p>
    <w:p w14:paraId="270EBFC3" w14:textId="77777777" w:rsidR="00D54830" w:rsidRPr="00D54830" w:rsidRDefault="00D54830" w:rsidP="00BD3EA9">
      <w:pPr>
        <w:pStyle w:val="ListParagraph"/>
        <w:numPr>
          <w:ilvl w:val="0"/>
          <w:numId w:val="15"/>
        </w:numPr>
        <w:rPr>
          <w:rFonts w:ascii="Stencil" w:hAnsi="Stencil"/>
          <w:b/>
          <w:bCs/>
          <w:u w:val="single"/>
        </w:rPr>
      </w:pPr>
      <w:r>
        <w:t xml:space="preserve">Play the map, you should now hear when the player character lands, you no longer hear the vocal jump, just the vocal land. </w:t>
      </w:r>
    </w:p>
    <w:p w14:paraId="5B29FEDD" w14:textId="5B7114DE" w:rsidR="00D54830" w:rsidRPr="00D54830" w:rsidRDefault="00D54830" w:rsidP="00D54830">
      <w:pPr>
        <w:jc w:val="center"/>
        <w:rPr>
          <w:rFonts w:ascii="Stencil" w:hAnsi="Stencil"/>
          <w:b/>
          <w:bCs/>
        </w:rPr>
      </w:pPr>
      <w:r w:rsidRPr="00D54830">
        <w:rPr>
          <w:rFonts w:ascii="Stencil" w:hAnsi="Stencil"/>
          <w:b/>
          <w:bCs/>
        </w:rPr>
        <w:t>Land Animation Double Trigger</w:t>
      </w:r>
    </w:p>
    <w:p w14:paraId="275C0012" w14:textId="41C6692E" w:rsidR="00D54830" w:rsidRPr="00D54830" w:rsidRDefault="00D54830" w:rsidP="00D54830">
      <w:pPr>
        <w:pStyle w:val="ListParagraph"/>
        <w:numPr>
          <w:ilvl w:val="0"/>
          <w:numId w:val="16"/>
        </w:numPr>
        <w:rPr>
          <w:rFonts w:ascii="Stencil" w:hAnsi="Stencil"/>
          <w:b/>
          <w:bCs/>
          <w:u w:val="single"/>
        </w:rPr>
      </w:pPr>
      <w:r>
        <w:t xml:space="preserve">Navigate to &amp; select the </w:t>
      </w:r>
      <w:proofErr w:type="spellStart"/>
      <w:r>
        <w:t>CHA_Body</w:t>
      </w:r>
      <w:proofErr w:type="spellEnd"/>
      <w:r>
        <w:t xml:space="preserve"> Actor Mixer</w:t>
      </w:r>
      <w:r>
        <w:br/>
        <w:t>In the Advance Settings tab, add the following changes:</w:t>
      </w:r>
      <w:r>
        <w:br/>
        <w:t>Under Playback Limit</w:t>
      </w:r>
      <w:r>
        <w:br/>
        <w:t>Tick “Limit sound instances to”</w:t>
      </w:r>
      <w:r>
        <w:br/>
        <w:t>Change the value to: 1</w:t>
      </w:r>
      <w:r>
        <w:br/>
        <w:t>Change the drop-down menu to: Globally</w:t>
      </w:r>
      <w:r>
        <w:br/>
        <w:t>Change When priority is equal to: Discard newest instance.</w:t>
      </w:r>
    </w:p>
    <w:p w14:paraId="76FB0DEC" w14:textId="535DCA42" w:rsidR="0097282D" w:rsidRPr="0097282D" w:rsidRDefault="00D54830" w:rsidP="00D54830">
      <w:pPr>
        <w:pStyle w:val="ListParagraph"/>
        <w:numPr>
          <w:ilvl w:val="0"/>
          <w:numId w:val="16"/>
        </w:numPr>
        <w:rPr>
          <w:rFonts w:ascii="Stencil" w:hAnsi="Stencil"/>
          <w:b/>
          <w:bCs/>
          <w:u w:val="single"/>
        </w:rPr>
      </w:pPr>
      <w:r>
        <w:t xml:space="preserve">Navigate to &amp; select the </w:t>
      </w:r>
      <w:proofErr w:type="spellStart"/>
      <w:r>
        <w:t>CHA_VOC_Human_Male_Land</w:t>
      </w:r>
      <w:proofErr w:type="spellEnd"/>
      <w:r>
        <w:t xml:space="preserve"> Random Cont</w:t>
      </w:r>
      <w:r w:rsidR="0065678F">
        <w:t>a</w:t>
      </w:r>
      <w:r>
        <w:t>iner</w:t>
      </w:r>
      <w:r>
        <w:br/>
        <w:t>In the Advance Settings tab, add the following changes:</w:t>
      </w:r>
      <w:r>
        <w:br/>
        <w:t>Under Playback Limit</w:t>
      </w:r>
      <w:r>
        <w:br/>
        <w:t>Tick Ignore Parent</w:t>
      </w:r>
      <w:r>
        <w:br/>
        <w:t>Tick “Limit sound instances to”</w:t>
      </w:r>
      <w:r>
        <w:br/>
        <w:t>Change the value to: 1</w:t>
      </w:r>
      <w:r>
        <w:br/>
        <w:t>Change the drop-down menu to: Globally</w:t>
      </w:r>
      <w:r>
        <w:br/>
        <w:t>Change When priority is equal to: Discard newest instance.</w:t>
      </w:r>
    </w:p>
    <w:p w14:paraId="185212AB" w14:textId="77777777" w:rsidR="0097282D" w:rsidRPr="00D54830" w:rsidRDefault="0097282D" w:rsidP="0097282D">
      <w:pPr>
        <w:pStyle w:val="ListParagraph"/>
        <w:numPr>
          <w:ilvl w:val="0"/>
          <w:numId w:val="16"/>
        </w:numPr>
        <w:rPr>
          <w:rFonts w:ascii="Stencil" w:hAnsi="Stencil"/>
          <w:b/>
          <w:bCs/>
          <w:u w:val="single"/>
        </w:rPr>
      </w:pPr>
      <w:r>
        <w:t>Save your Wwise Project updates. Then generate the Wwise and UE4 sound banks.</w:t>
      </w:r>
    </w:p>
    <w:p w14:paraId="1FA2EE62" w14:textId="79466AC7" w:rsidR="0097282D" w:rsidRPr="00D54830" w:rsidRDefault="0097282D" w:rsidP="0097282D">
      <w:pPr>
        <w:pStyle w:val="ListParagraph"/>
        <w:numPr>
          <w:ilvl w:val="0"/>
          <w:numId w:val="16"/>
        </w:numPr>
        <w:rPr>
          <w:rFonts w:ascii="Stencil" w:hAnsi="Stencil"/>
          <w:b/>
          <w:bCs/>
          <w:u w:val="single"/>
        </w:rPr>
      </w:pPr>
      <w:r>
        <w:t xml:space="preserve">Play the map, you should now hear when the player character lands, you no longer hear the SFX play twice. </w:t>
      </w:r>
    </w:p>
    <w:p w14:paraId="0397616D" w14:textId="2BC9C799" w:rsidR="00E8470D" w:rsidRPr="00D54830" w:rsidRDefault="00E8470D" w:rsidP="0097282D">
      <w:pPr>
        <w:pStyle w:val="ListParagraph"/>
        <w:rPr>
          <w:rFonts w:ascii="Stencil" w:hAnsi="Stencil"/>
          <w:b/>
          <w:bCs/>
          <w:u w:val="single"/>
        </w:rPr>
      </w:pPr>
      <w:r>
        <w:br/>
      </w:r>
    </w:p>
    <w:p w14:paraId="7064E474" w14:textId="3BFA9366" w:rsidR="00104FDF" w:rsidRDefault="00104FDF" w:rsidP="00104FDF">
      <w:pPr>
        <w:jc w:val="center"/>
      </w:pPr>
      <w:r w:rsidRPr="003768DF">
        <w:rPr>
          <w:rFonts w:ascii="Stencil" w:hAnsi="Stencil"/>
          <w:b/>
          <w:bCs/>
          <w:color w:val="FF0000"/>
          <w:sz w:val="28"/>
          <w:szCs w:val="28"/>
          <w:u w:val="single"/>
        </w:rPr>
        <w:t>REMINDER</w:t>
      </w:r>
      <w:r>
        <w:br/>
        <w:t xml:space="preserve">Now we have character content triggering in the 3D world space you can start adjusting the reverb (e.g. </w:t>
      </w:r>
      <w:proofErr w:type="spellStart"/>
      <w:r>
        <w:t>REV_Outside</w:t>
      </w:r>
      <w:proofErr w:type="spellEnd"/>
      <w:r>
        <w:t xml:space="preserve">) value settings we set up in Chapter 02. </w:t>
      </w:r>
      <w:r>
        <w:br/>
        <w:t>Revisit Chapter 02 B if needed. Adjust &amp; update reverb values where needed before moving on to</w:t>
      </w:r>
      <w:r w:rsidR="0065678F">
        <w:t xml:space="preserve"> the next guide.</w:t>
      </w:r>
    </w:p>
    <w:p w14:paraId="47079D3F" w14:textId="77777777" w:rsidR="00030EB1" w:rsidRDefault="00030EB1" w:rsidP="00030EB1"/>
    <w:sectPr w:rsidR="00030E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pperplate Gothic Light">
    <w:panose1 w:val="020E0507020206020404"/>
    <w:charset w:val="00"/>
    <w:family w:val="swiss"/>
    <w:pitch w:val="variable"/>
    <w:sig w:usb0="00000003" w:usb1="00000000" w:usb2="00000000" w:usb3="00000000" w:csb0="00000001" w:csb1="00000000"/>
  </w:font>
  <w:font w:name="Stencil">
    <w:panose1 w:val="040409050D0802020404"/>
    <w:charset w:val="00"/>
    <w:family w:val="decorativ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E2C37"/>
    <w:multiLevelType w:val="hybridMultilevel"/>
    <w:tmpl w:val="F5C2C0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DC705A"/>
    <w:multiLevelType w:val="hybridMultilevel"/>
    <w:tmpl w:val="97029A5C"/>
    <w:lvl w:ilvl="0" w:tplc="2B6636FA">
      <w:start w:val="1"/>
      <w:numFmt w:val="decimal"/>
      <w:lvlText w:val="%1."/>
      <w:lvlJc w:val="left"/>
      <w:pPr>
        <w:ind w:left="720" w:hanging="360"/>
      </w:pPr>
      <w:rPr>
        <w:rFonts w:asciiTheme="minorHAnsi" w:hAnsiTheme="minorHAnsi"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31414C"/>
    <w:multiLevelType w:val="hybridMultilevel"/>
    <w:tmpl w:val="52CE2E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2B722B"/>
    <w:multiLevelType w:val="hybridMultilevel"/>
    <w:tmpl w:val="14EC00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7CF2328"/>
    <w:multiLevelType w:val="hybridMultilevel"/>
    <w:tmpl w:val="4B9879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04700A"/>
    <w:multiLevelType w:val="hybridMultilevel"/>
    <w:tmpl w:val="E5C2D3B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399589B"/>
    <w:multiLevelType w:val="hybridMultilevel"/>
    <w:tmpl w:val="4B9879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6052755"/>
    <w:multiLevelType w:val="hybridMultilevel"/>
    <w:tmpl w:val="4B9879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9616DA9"/>
    <w:multiLevelType w:val="hybridMultilevel"/>
    <w:tmpl w:val="6538A614"/>
    <w:lvl w:ilvl="0" w:tplc="1E4491DE">
      <w:start w:val="1"/>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4E100549"/>
    <w:multiLevelType w:val="hybridMultilevel"/>
    <w:tmpl w:val="4B9879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7103740"/>
    <w:multiLevelType w:val="hybridMultilevel"/>
    <w:tmpl w:val="F202F214"/>
    <w:lvl w:ilvl="0" w:tplc="44FE4F9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3E8070C"/>
    <w:multiLevelType w:val="hybridMultilevel"/>
    <w:tmpl w:val="4B9879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59108D9"/>
    <w:multiLevelType w:val="hybridMultilevel"/>
    <w:tmpl w:val="0EA64442"/>
    <w:lvl w:ilvl="0" w:tplc="217C0A1C">
      <w:start w:val="1"/>
      <w:numFmt w:val="decimal"/>
      <w:lvlText w:val="%1."/>
      <w:lvlJc w:val="left"/>
      <w:pPr>
        <w:ind w:left="720" w:hanging="360"/>
      </w:pPr>
      <w:rPr>
        <w:rFonts w:asciiTheme="minorHAnsi" w:hAnsiTheme="minorHAnsi"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72B7909"/>
    <w:multiLevelType w:val="hybridMultilevel"/>
    <w:tmpl w:val="9B06AADA"/>
    <w:lvl w:ilvl="0" w:tplc="06A8BD88">
      <w:start w:val="1"/>
      <w:numFmt w:val="decimal"/>
      <w:lvlText w:val="%1."/>
      <w:lvlJc w:val="left"/>
      <w:pPr>
        <w:ind w:left="1080" w:hanging="360"/>
      </w:pPr>
      <w:rPr>
        <w:rFonts w:asciiTheme="minorHAnsi" w:eastAsiaTheme="minorHAnsi" w:hAnsiTheme="minorHAnsi" w:cstheme="minorBidi"/>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7A502173"/>
    <w:multiLevelType w:val="hybridMultilevel"/>
    <w:tmpl w:val="641013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AB415BD"/>
    <w:multiLevelType w:val="hybridMultilevel"/>
    <w:tmpl w:val="FDCC03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B222473"/>
    <w:multiLevelType w:val="hybridMultilevel"/>
    <w:tmpl w:val="93D0FB4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4"/>
  </w:num>
  <w:num w:numId="2">
    <w:abstractNumId w:val="13"/>
  </w:num>
  <w:num w:numId="3">
    <w:abstractNumId w:val="9"/>
  </w:num>
  <w:num w:numId="4">
    <w:abstractNumId w:val="8"/>
  </w:num>
  <w:num w:numId="5">
    <w:abstractNumId w:val="11"/>
  </w:num>
  <w:num w:numId="6">
    <w:abstractNumId w:val="4"/>
  </w:num>
  <w:num w:numId="7">
    <w:abstractNumId w:val="6"/>
  </w:num>
  <w:num w:numId="8">
    <w:abstractNumId w:val="0"/>
  </w:num>
  <w:num w:numId="9">
    <w:abstractNumId w:val="5"/>
  </w:num>
  <w:num w:numId="10">
    <w:abstractNumId w:val="15"/>
  </w:num>
  <w:num w:numId="11">
    <w:abstractNumId w:val="3"/>
  </w:num>
  <w:num w:numId="12">
    <w:abstractNumId w:val="2"/>
  </w:num>
  <w:num w:numId="13">
    <w:abstractNumId w:val="16"/>
  </w:num>
  <w:num w:numId="14">
    <w:abstractNumId w:val="7"/>
  </w:num>
  <w:num w:numId="15">
    <w:abstractNumId w:val="12"/>
  </w:num>
  <w:num w:numId="16">
    <w:abstractNumId w:val="1"/>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3C66"/>
    <w:rsid w:val="00030EB1"/>
    <w:rsid w:val="000908CB"/>
    <w:rsid w:val="00104FDF"/>
    <w:rsid w:val="001F5B53"/>
    <w:rsid w:val="00267667"/>
    <w:rsid w:val="00284661"/>
    <w:rsid w:val="00304857"/>
    <w:rsid w:val="003412F5"/>
    <w:rsid w:val="00362E05"/>
    <w:rsid w:val="003768DF"/>
    <w:rsid w:val="00380715"/>
    <w:rsid w:val="00495630"/>
    <w:rsid w:val="004A0D7D"/>
    <w:rsid w:val="00535EF6"/>
    <w:rsid w:val="0054439A"/>
    <w:rsid w:val="00563C66"/>
    <w:rsid w:val="005C2397"/>
    <w:rsid w:val="005C33C8"/>
    <w:rsid w:val="0065678F"/>
    <w:rsid w:val="006F3AD7"/>
    <w:rsid w:val="00707262"/>
    <w:rsid w:val="007568AD"/>
    <w:rsid w:val="00771AFA"/>
    <w:rsid w:val="0081414A"/>
    <w:rsid w:val="00894E22"/>
    <w:rsid w:val="008A096C"/>
    <w:rsid w:val="008B4C2A"/>
    <w:rsid w:val="0097282D"/>
    <w:rsid w:val="00A670A0"/>
    <w:rsid w:val="00A94188"/>
    <w:rsid w:val="00B12465"/>
    <w:rsid w:val="00B443F6"/>
    <w:rsid w:val="00B93D7D"/>
    <w:rsid w:val="00BB5540"/>
    <w:rsid w:val="00BD3EA9"/>
    <w:rsid w:val="00C572E2"/>
    <w:rsid w:val="00CF08A5"/>
    <w:rsid w:val="00D54830"/>
    <w:rsid w:val="00DA0E92"/>
    <w:rsid w:val="00DD4811"/>
    <w:rsid w:val="00DE73EB"/>
    <w:rsid w:val="00E26FE2"/>
    <w:rsid w:val="00E27815"/>
    <w:rsid w:val="00E32D8E"/>
    <w:rsid w:val="00E66020"/>
    <w:rsid w:val="00E8470D"/>
    <w:rsid w:val="00EA654F"/>
    <w:rsid w:val="00EC6F18"/>
    <w:rsid w:val="00F774B1"/>
    <w:rsid w:val="00F95CFF"/>
    <w:rsid w:val="00FF23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FF981"/>
  <w15:chartTrackingRefBased/>
  <w15:docId w15:val="{C290C4F1-3C33-4256-B5A4-A642C4625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2E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518</TotalTime>
  <Pages>6</Pages>
  <Words>1729</Words>
  <Characters>9857</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Game Audio Resource</dc:creator>
  <cp:keywords/>
  <dc:description/>
  <cp:lastModifiedBy>Game Audio Resource</cp:lastModifiedBy>
  <cp:revision>32</cp:revision>
  <dcterms:created xsi:type="dcterms:W3CDTF">2019-09-01T18:28:00Z</dcterms:created>
  <dcterms:modified xsi:type="dcterms:W3CDTF">2019-11-09T20:34:00Z</dcterms:modified>
</cp:coreProperties>
</file>